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856C2" w14:textId="77777777" w:rsidR="00453D21" w:rsidRPr="009671C6" w:rsidRDefault="009671C6" w:rsidP="00090B08">
      <w:pPr>
        <w:pStyle w:val="Default"/>
        <w:spacing w:line="276" w:lineRule="auto"/>
        <w:rPr>
          <w:rFonts w:ascii="Gotham" w:hAnsi="Gotham"/>
          <w:bCs/>
          <w:sz w:val="19"/>
          <w:szCs w:val="19"/>
        </w:rPr>
      </w:pPr>
      <w:r>
        <w:rPr>
          <w:rFonts w:ascii="Gotham" w:hAnsi="Gotham"/>
          <w:bCs/>
          <w:noProof/>
          <w:sz w:val="19"/>
          <w:szCs w:val="19"/>
          <w:lang w:eastAsia="en-GB"/>
        </w:rPr>
        <w:drawing>
          <wp:anchor distT="0" distB="0" distL="114300" distR="114300" simplePos="0" relativeHeight="251658240" behindDoc="0" locked="0" layoutInCell="1" allowOverlap="1" wp14:anchorId="5DC0ECF1" wp14:editId="245A65D6">
            <wp:simplePos x="0" y="0"/>
            <wp:positionH relativeFrom="column">
              <wp:posOffset>-175099</wp:posOffset>
            </wp:positionH>
            <wp:positionV relativeFrom="paragraph">
              <wp:posOffset>-107004</wp:posOffset>
            </wp:positionV>
            <wp:extent cx="1369533" cy="160513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ce Hall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3770" cy="1633543"/>
                    </a:xfrm>
                    <a:prstGeom prst="rect">
                      <a:avLst/>
                    </a:prstGeom>
                  </pic:spPr>
                </pic:pic>
              </a:graphicData>
            </a:graphic>
            <wp14:sizeRelH relativeFrom="page">
              <wp14:pctWidth>0</wp14:pctWidth>
            </wp14:sizeRelH>
            <wp14:sizeRelV relativeFrom="page">
              <wp14:pctHeight>0</wp14:pctHeight>
            </wp14:sizeRelV>
          </wp:anchor>
        </w:drawing>
      </w:r>
    </w:p>
    <w:p w14:paraId="1965382E" w14:textId="77777777" w:rsidR="00BA387D" w:rsidRDefault="00BA387D" w:rsidP="00090B08">
      <w:pPr>
        <w:pStyle w:val="Default"/>
        <w:spacing w:line="276" w:lineRule="auto"/>
        <w:rPr>
          <w:rFonts w:ascii="Gotham" w:hAnsi="Gotham"/>
          <w:bCs/>
          <w:sz w:val="19"/>
          <w:szCs w:val="19"/>
        </w:rPr>
      </w:pPr>
    </w:p>
    <w:p w14:paraId="5B28FF2C" w14:textId="77777777" w:rsidR="009671C6" w:rsidRDefault="009671C6" w:rsidP="00090B08">
      <w:pPr>
        <w:pStyle w:val="Default"/>
        <w:spacing w:line="276" w:lineRule="auto"/>
        <w:rPr>
          <w:rFonts w:ascii="Gotham" w:hAnsi="Gotham"/>
          <w:bCs/>
          <w:sz w:val="19"/>
          <w:szCs w:val="19"/>
        </w:rPr>
      </w:pPr>
    </w:p>
    <w:p w14:paraId="4ED2193E" w14:textId="77777777" w:rsidR="009671C6" w:rsidRDefault="009671C6" w:rsidP="00090B08">
      <w:pPr>
        <w:pStyle w:val="Default"/>
        <w:spacing w:line="276" w:lineRule="auto"/>
        <w:rPr>
          <w:rFonts w:ascii="Gotham" w:hAnsi="Gotham"/>
          <w:bCs/>
          <w:sz w:val="19"/>
          <w:szCs w:val="19"/>
        </w:rPr>
      </w:pPr>
    </w:p>
    <w:p w14:paraId="6D1F4CB1" w14:textId="77777777" w:rsidR="009671C6" w:rsidRPr="009671C6" w:rsidRDefault="009671C6" w:rsidP="00090B08">
      <w:pPr>
        <w:pStyle w:val="Default"/>
        <w:spacing w:line="276" w:lineRule="auto"/>
        <w:jc w:val="right"/>
        <w:rPr>
          <w:rFonts w:ascii="Gotham Light" w:hAnsi="Gotham Light"/>
          <w:color w:val="CC921F"/>
          <w:sz w:val="46"/>
          <w:szCs w:val="46"/>
        </w:rPr>
      </w:pPr>
      <w:r w:rsidRPr="009671C6">
        <w:rPr>
          <w:rFonts w:ascii="Gotham Light" w:hAnsi="Gotham Light"/>
          <w:color w:val="CC921F"/>
          <w:sz w:val="46"/>
          <w:szCs w:val="46"/>
        </w:rPr>
        <w:t>JOB DESCRIPTION</w:t>
      </w:r>
    </w:p>
    <w:p w14:paraId="64CE1517" w14:textId="77777777" w:rsidR="009671C6" w:rsidRPr="009671C6" w:rsidRDefault="009671C6" w:rsidP="00090B08">
      <w:pPr>
        <w:pStyle w:val="Default"/>
        <w:spacing w:line="276" w:lineRule="auto"/>
        <w:jc w:val="right"/>
        <w:rPr>
          <w:rFonts w:ascii="Gotham Light" w:hAnsi="Gotham Light"/>
          <w:color w:val="CC921F"/>
          <w:sz w:val="46"/>
          <w:szCs w:val="46"/>
        </w:rPr>
      </w:pPr>
      <w:r w:rsidRPr="009671C6">
        <w:rPr>
          <w:rFonts w:ascii="Gotham Light" w:hAnsi="Gotham Light"/>
          <w:color w:val="CC921F"/>
          <w:sz w:val="46"/>
          <w:szCs w:val="46"/>
        </w:rPr>
        <w:t>&amp; CANDIDATE PROFILE</w:t>
      </w:r>
    </w:p>
    <w:p w14:paraId="510BF7AF" w14:textId="77777777" w:rsidR="009671C6" w:rsidRDefault="009671C6" w:rsidP="00090B08">
      <w:pPr>
        <w:pStyle w:val="Default"/>
        <w:spacing w:line="276" w:lineRule="auto"/>
        <w:rPr>
          <w:rFonts w:ascii="Gotham" w:hAnsi="Gotham"/>
          <w:bCs/>
          <w:sz w:val="19"/>
          <w:szCs w:val="19"/>
        </w:rPr>
      </w:pPr>
    </w:p>
    <w:p w14:paraId="5329D6BB" w14:textId="77777777" w:rsidR="009671C6" w:rsidRDefault="009671C6" w:rsidP="00090B08">
      <w:pPr>
        <w:pStyle w:val="Default"/>
        <w:spacing w:line="276" w:lineRule="auto"/>
        <w:rPr>
          <w:rFonts w:ascii="Gotham" w:hAnsi="Gotham"/>
          <w:bCs/>
          <w:sz w:val="19"/>
          <w:szCs w:val="19"/>
        </w:rPr>
      </w:pPr>
    </w:p>
    <w:p w14:paraId="071F9BD4" w14:textId="7E835EDA" w:rsidR="00453D21" w:rsidRPr="008A6BBD" w:rsidRDefault="007D1775" w:rsidP="00090B08">
      <w:pPr>
        <w:pStyle w:val="Default"/>
        <w:spacing w:line="276" w:lineRule="auto"/>
        <w:rPr>
          <w:rFonts w:asciiTheme="minorHAnsi" w:hAnsiTheme="minorHAnsi"/>
          <w:b/>
          <w:sz w:val="20"/>
          <w:szCs w:val="20"/>
        </w:rPr>
      </w:pPr>
      <w:r w:rsidRPr="00593075">
        <w:rPr>
          <w:rFonts w:asciiTheme="minorHAnsi" w:hAnsiTheme="minorHAnsi"/>
          <w:bCs/>
          <w:sz w:val="20"/>
          <w:szCs w:val="20"/>
        </w:rPr>
        <w:t xml:space="preserve">JOB TITLE: </w:t>
      </w:r>
      <w:r w:rsidR="003F3657" w:rsidRPr="00593075">
        <w:rPr>
          <w:rFonts w:asciiTheme="minorHAnsi" w:hAnsiTheme="minorHAnsi"/>
          <w:bCs/>
          <w:sz w:val="20"/>
          <w:szCs w:val="20"/>
        </w:rPr>
        <w:tab/>
      </w:r>
      <w:r w:rsidR="003F3657" w:rsidRPr="00593075">
        <w:rPr>
          <w:rFonts w:asciiTheme="minorHAnsi" w:hAnsiTheme="minorHAnsi"/>
          <w:bCs/>
          <w:sz w:val="20"/>
          <w:szCs w:val="20"/>
        </w:rPr>
        <w:tab/>
      </w:r>
      <w:r w:rsidR="00FB4A00">
        <w:rPr>
          <w:rFonts w:asciiTheme="minorHAnsi" w:hAnsiTheme="minorHAnsi"/>
          <w:b/>
          <w:sz w:val="20"/>
          <w:szCs w:val="20"/>
        </w:rPr>
        <w:t xml:space="preserve">Communications </w:t>
      </w:r>
      <w:r w:rsidR="00BF36B0">
        <w:rPr>
          <w:rFonts w:asciiTheme="minorHAnsi" w:hAnsiTheme="minorHAnsi"/>
          <w:b/>
          <w:sz w:val="20"/>
          <w:szCs w:val="20"/>
        </w:rPr>
        <w:t>&amp; Digital Advisor</w:t>
      </w:r>
    </w:p>
    <w:p w14:paraId="62A9C9F6" w14:textId="5A6B0E8B" w:rsidR="00453D21" w:rsidRPr="00593075" w:rsidRDefault="007D1775" w:rsidP="00090B08">
      <w:pPr>
        <w:pStyle w:val="Default"/>
        <w:spacing w:line="276" w:lineRule="auto"/>
        <w:rPr>
          <w:rFonts w:asciiTheme="minorHAnsi" w:hAnsiTheme="minorHAnsi"/>
          <w:bCs/>
          <w:sz w:val="20"/>
          <w:szCs w:val="20"/>
        </w:rPr>
      </w:pPr>
      <w:r w:rsidRPr="00593075">
        <w:rPr>
          <w:rFonts w:asciiTheme="minorHAnsi" w:hAnsiTheme="minorHAnsi"/>
          <w:bCs/>
          <w:sz w:val="20"/>
          <w:szCs w:val="20"/>
        </w:rPr>
        <w:t xml:space="preserve">DEPARTMENT: </w:t>
      </w:r>
      <w:r w:rsidR="003F3657" w:rsidRPr="00593075">
        <w:rPr>
          <w:rFonts w:asciiTheme="minorHAnsi" w:hAnsiTheme="minorHAnsi"/>
          <w:bCs/>
          <w:sz w:val="20"/>
          <w:szCs w:val="20"/>
        </w:rPr>
        <w:tab/>
      </w:r>
      <w:r w:rsidR="00214CCD" w:rsidRPr="00593075">
        <w:rPr>
          <w:rFonts w:asciiTheme="minorHAnsi" w:hAnsiTheme="minorHAnsi"/>
          <w:bCs/>
          <w:sz w:val="20"/>
          <w:szCs w:val="20"/>
        </w:rPr>
        <w:tab/>
      </w:r>
      <w:r w:rsidR="0030622B" w:rsidRPr="00593075">
        <w:rPr>
          <w:rFonts w:asciiTheme="minorHAnsi" w:hAnsiTheme="minorHAnsi"/>
          <w:bCs/>
          <w:sz w:val="20"/>
          <w:szCs w:val="20"/>
        </w:rPr>
        <w:t xml:space="preserve">Communications </w:t>
      </w:r>
      <w:r w:rsidR="008A6BBD">
        <w:rPr>
          <w:rFonts w:asciiTheme="minorHAnsi" w:hAnsiTheme="minorHAnsi"/>
          <w:bCs/>
          <w:sz w:val="20"/>
          <w:szCs w:val="20"/>
        </w:rPr>
        <w:t xml:space="preserve">&amp; </w:t>
      </w:r>
      <w:r w:rsidR="00DC7769">
        <w:rPr>
          <w:rFonts w:asciiTheme="minorHAnsi" w:hAnsiTheme="minorHAnsi"/>
          <w:bCs/>
          <w:sz w:val="20"/>
          <w:szCs w:val="20"/>
        </w:rPr>
        <w:t xml:space="preserve">Marketing </w:t>
      </w:r>
    </w:p>
    <w:p w14:paraId="26B5DA2E" w14:textId="77777777" w:rsidR="00453D21" w:rsidRPr="00593075" w:rsidRDefault="007D1775" w:rsidP="00090B08">
      <w:pPr>
        <w:pStyle w:val="Default"/>
        <w:spacing w:line="276" w:lineRule="auto"/>
        <w:rPr>
          <w:rFonts w:asciiTheme="minorHAnsi" w:hAnsiTheme="minorHAnsi"/>
          <w:bCs/>
          <w:sz w:val="20"/>
          <w:szCs w:val="20"/>
        </w:rPr>
      </w:pPr>
      <w:r w:rsidRPr="00593075">
        <w:rPr>
          <w:rFonts w:asciiTheme="minorHAnsi" w:hAnsiTheme="minorHAnsi"/>
          <w:bCs/>
          <w:sz w:val="20"/>
          <w:szCs w:val="20"/>
        </w:rPr>
        <w:t xml:space="preserve">LOCATION: </w:t>
      </w:r>
      <w:r w:rsidRPr="00593075">
        <w:rPr>
          <w:rFonts w:asciiTheme="minorHAnsi" w:hAnsiTheme="minorHAnsi"/>
          <w:bCs/>
          <w:sz w:val="20"/>
          <w:szCs w:val="20"/>
        </w:rPr>
        <w:tab/>
      </w:r>
      <w:r w:rsidRPr="00593075">
        <w:rPr>
          <w:rFonts w:asciiTheme="minorHAnsi" w:hAnsiTheme="minorHAnsi"/>
          <w:bCs/>
          <w:sz w:val="20"/>
          <w:szCs w:val="20"/>
        </w:rPr>
        <w:tab/>
      </w:r>
      <w:r w:rsidR="00453D21" w:rsidRPr="00593075">
        <w:rPr>
          <w:rFonts w:asciiTheme="minorHAnsi" w:hAnsiTheme="minorHAnsi"/>
          <w:bCs/>
          <w:sz w:val="20"/>
          <w:szCs w:val="20"/>
        </w:rPr>
        <w:t xml:space="preserve">The Piece Hall, Halifax </w:t>
      </w:r>
    </w:p>
    <w:p w14:paraId="297FDB32" w14:textId="5A2709D6" w:rsidR="00453D21" w:rsidRPr="00593075" w:rsidRDefault="007D1775" w:rsidP="00090B08">
      <w:pPr>
        <w:pStyle w:val="Default"/>
        <w:spacing w:line="276" w:lineRule="auto"/>
        <w:rPr>
          <w:rFonts w:asciiTheme="minorHAnsi" w:hAnsiTheme="minorHAnsi"/>
          <w:bCs/>
          <w:sz w:val="20"/>
          <w:szCs w:val="20"/>
        </w:rPr>
      </w:pPr>
      <w:r w:rsidRPr="00593075">
        <w:rPr>
          <w:rFonts w:asciiTheme="minorHAnsi" w:hAnsiTheme="minorHAnsi"/>
          <w:bCs/>
          <w:sz w:val="20"/>
          <w:szCs w:val="20"/>
        </w:rPr>
        <w:t xml:space="preserve">SALARY SCALE: </w:t>
      </w:r>
      <w:r w:rsidRPr="00593075">
        <w:rPr>
          <w:rFonts w:asciiTheme="minorHAnsi" w:hAnsiTheme="minorHAnsi"/>
          <w:bCs/>
          <w:sz w:val="20"/>
          <w:szCs w:val="20"/>
        </w:rPr>
        <w:tab/>
      </w:r>
      <w:r w:rsidR="00B85677" w:rsidRPr="00593075">
        <w:rPr>
          <w:rFonts w:asciiTheme="minorHAnsi" w:hAnsiTheme="minorHAnsi"/>
          <w:bCs/>
          <w:sz w:val="20"/>
          <w:szCs w:val="20"/>
        </w:rPr>
        <w:tab/>
      </w:r>
      <w:r w:rsidR="00F81010">
        <w:rPr>
          <w:rFonts w:asciiTheme="minorHAnsi" w:hAnsiTheme="minorHAnsi"/>
          <w:bCs/>
          <w:sz w:val="20"/>
          <w:szCs w:val="20"/>
        </w:rPr>
        <w:t xml:space="preserve">£25,000 per annum </w:t>
      </w:r>
    </w:p>
    <w:p w14:paraId="2908E7C1" w14:textId="1D9E44F3" w:rsidR="00453D21" w:rsidRPr="00593075" w:rsidRDefault="007D1775" w:rsidP="00090B08">
      <w:pPr>
        <w:pStyle w:val="Default"/>
        <w:spacing w:line="276" w:lineRule="auto"/>
        <w:rPr>
          <w:rFonts w:asciiTheme="minorHAnsi" w:hAnsiTheme="minorHAnsi"/>
          <w:bCs/>
          <w:sz w:val="20"/>
          <w:szCs w:val="20"/>
        </w:rPr>
      </w:pPr>
      <w:r w:rsidRPr="00593075">
        <w:rPr>
          <w:rFonts w:asciiTheme="minorHAnsi" w:hAnsiTheme="minorHAnsi"/>
          <w:bCs/>
          <w:sz w:val="20"/>
          <w:szCs w:val="20"/>
        </w:rPr>
        <w:t xml:space="preserve">HOURS: </w:t>
      </w:r>
      <w:r w:rsidRPr="00593075">
        <w:rPr>
          <w:rFonts w:asciiTheme="minorHAnsi" w:hAnsiTheme="minorHAnsi"/>
          <w:bCs/>
          <w:sz w:val="20"/>
          <w:szCs w:val="20"/>
        </w:rPr>
        <w:tab/>
      </w:r>
      <w:r w:rsidRPr="00593075">
        <w:rPr>
          <w:rFonts w:asciiTheme="minorHAnsi" w:hAnsiTheme="minorHAnsi"/>
          <w:bCs/>
          <w:sz w:val="20"/>
          <w:szCs w:val="20"/>
        </w:rPr>
        <w:tab/>
      </w:r>
      <w:r w:rsidR="00B85677" w:rsidRPr="00593075">
        <w:rPr>
          <w:rFonts w:asciiTheme="minorHAnsi" w:hAnsiTheme="minorHAnsi"/>
          <w:bCs/>
          <w:sz w:val="20"/>
          <w:szCs w:val="20"/>
        </w:rPr>
        <w:tab/>
      </w:r>
      <w:r w:rsidR="00DC7769">
        <w:rPr>
          <w:rFonts w:asciiTheme="minorHAnsi" w:hAnsiTheme="minorHAnsi"/>
          <w:bCs/>
          <w:sz w:val="20"/>
          <w:szCs w:val="20"/>
        </w:rPr>
        <w:t>Full-Time (37.5 hours per week)</w:t>
      </w:r>
      <w:r w:rsidR="00453D21" w:rsidRPr="00593075">
        <w:rPr>
          <w:rFonts w:asciiTheme="minorHAnsi" w:hAnsiTheme="minorHAnsi"/>
          <w:bCs/>
          <w:sz w:val="20"/>
          <w:szCs w:val="20"/>
        </w:rPr>
        <w:t xml:space="preserve"> </w:t>
      </w:r>
    </w:p>
    <w:p w14:paraId="55AFA1BE" w14:textId="14AA58CC" w:rsidR="00453D21" w:rsidRPr="00593075" w:rsidRDefault="007D1775" w:rsidP="00090B08">
      <w:pPr>
        <w:pStyle w:val="Default"/>
        <w:spacing w:line="276" w:lineRule="auto"/>
        <w:rPr>
          <w:rFonts w:asciiTheme="minorHAnsi" w:hAnsiTheme="minorHAnsi"/>
          <w:bCs/>
          <w:sz w:val="20"/>
          <w:szCs w:val="20"/>
        </w:rPr>
      </w:pPr>
      <w:r w:rsidRPr="00593075">
        <w:rPr>
          <w:rFonts w:asciiTheme="minorHAnsi" w:hAnsiTheme="minorHAnsi"/>
          <w:bCs/>
          <w:sz w:val="20"/>
          <w:szCs w:val="20"/>
        </w:rPr>
        <w:t xml:space="preserve">HOLIDAYS: </w:t>
      </w:r>
      <w:r w:rsidRPr="00593075">
        <w:rPr>
          <w:rFonts w:asciiTheme="minorHAnsi" w:hAnsiTheme="minorHAnsi"/>
          <w:bCs/>
          <w:sz w:val="20"/>
          <w:szCs w:val="20"/>
        </w:rPr>
        <w:tab/>
      </w:r>
      <w:r w:rsidRPr="00593075">
        <w:rPr>
          <w:rFonts w:asciiTheme="minorHAnsi" w:hAnsiTheme="minorHAnsi"/>
          <w:bCs/>
          <w:sz w:val="20"/>
          <w:szCs w:val="20"/>
        </w:rPr>
        <w:tab/>
      </w:r>
      <w:r w:rsidR="00DC7769">
        <w:rPr>
          <w:rFonts w:asciiTheme="minorHAnsi" w:hAnsiTheme="minorHAnsi"/>
          <w:bCs/>
          <w:sz w:val="20"/>
          <w:szCs w:val="20"/>
        </w:rPr>
        <w:t>28 days (inclusive of bank holidays)</w:t>
      </w:r>
      <w:r w:rsidR="00453D21" w:rsidRPr="00593075">
        <w:rPr>
          <w:rFonts w:asciiTheme="minorHAnsi" w:hAnsiTheme="minorHAnsi"/>
          <w:bCs/>
          <w:sz w:val="20"/>
          <w:szCs w:val="20"/>
        </w:rPr>
        <w:t xml:space="preserve"> </w:t>
      </w:r>
    </w:p>
    <w:p w14:paraId="4DDCCC91" w14:textId="55D19FC8" w:rsidR="00453D21" w:rsidRPr="00593075" w:rsidRDefault="007D1775" w:rsidP="00090B08">
      <w:pPr>
        <w:pStyle w:val="Default"/>
        <w:spacing w:line="276" w:lineRule="auto"/>
        <w:rPr>
          <w:rFonts w:asciiTheme="minorHAnsi" w:hAnsiTheme="minorHAnsi"/>
          <w:bCs/>
          <w:sz w:val="20"/>
          <w:szCs w:val="20"/>
        </w:rPr>
      </w:pPr>
      <w:r w:rsidRPr="00593075">
        <w:rPr>
          <w:rFonts w:asciiTheme="minorHAnsi" w:hAnsiTheme="minorHAnsi"/>
          <w:bCs/>
          <w:sz w:val="20"/>
          <w:szCs w:val="20"/>
        </w:rPr>
        <w:t xml:space="preserve">CONTRACT: </w:t>
      </w:r>
      <w:r w:rsidRPr="00593075">
        <w:rPr>
          <w:rFonts w:asciiTheme="minorHAnsi" w:hAnsiTheme="minorHAnsi"/>
          <w:bCs/>
          <w:sz w:val="20"/>
          <w:szCs w:val="20"/>
        </w:rPr>
        <w:tab/>
      </w:r>
      <w:r w:rsidRPr="00593075">
        <w:rPr>
          <w:rFonts w:asciiTheme="minorHAnsi" w:hAnsiTheme="minorHAnsi"/>
          <w:bCs/>
          <w:sz w:val="20"/>
          <w:szCs w:val="20"/>
        </w:rPr>
        <w:tab/>
      </w:r>
      <w:r w:rsidR="00990F91">
        <w:rPr>
          <w:rFonts w:asciiTheme="minorHAnsi" w:hAnsiTheme="minorHAnsi"/>
          <w:bCs/>
          <w:sz w:val="20"/>
          <w:szCs w:val="20"/>
        </w:rPr>
        <w:t xml:space="preserve">12 Months Fixed-Term – Maternity Cover </w:t>
      </w:r>
    </w:p>
    <w:p w14:paraId="2AA0A8A6" w14:textId="31A75E46" w:rsidR="00453D21" w:rsidRPr="008D546D" w:rsidRDefault="007D1775" w:rsidP="00090B08">
      <w:pPr>
        <w:pStyle w:val="Default"/>
        <w:spacing w:line="276" w:lineRule="auto"/>
        <w:rPr>
          <w:rFonts w:asciiTheme="minorHAnsi" w:hAnsiTheme="minorHAnsi"/>
          <w:bCs/>
          <w:strike/>
          <w:color w:val="000000" w:themeColor="text1"/>
          <w:sz w:val="20"/>
          <w:szCs w:val="20"/>
        </w:rPr>
      </w:pPr>
      <w:r w:rsidRPr="00593075">
        <w:rPr>
          <w:rFonts w:asciiTheme="minorHAnsi" w:hAnsiTheme="minorHAnsi"/>
          <w:bCs/>
          <w:sz w:val="20"/>
          <w:szCs w:val="20"/>
        </w:rPr>
        <w:t xml:space="preserve">REPORTS TO: </w:t>
      </w:r>
      <w:r w:rsidRPr="00593075">
        <w:rPr>
          <w:rFonts w:asciiTheme="minorHAnsi" w:hAnsiTheme="minorHAnsi"/>
          <w:bCs/>
          <w:sz w:val="20"/>
          <w:szCs w:val="20"/>
        </w:rPr>
        <w:tab/>
      </w:r>
      <w:r w:rsidRPr="00593075">
        <w:rPr>
          <w:rFonts w:asciiTheme="minorHAnsi" w:hAnsiTheme="minorHAnsi"/>
          <w:bCs/>
          <w:sz w:val="20"/>
          <w:szCs w:val="20"/>
        </w:rPr>
        <w:tab/>
      </w:r>
      <w:r w:rsidR="002A633C" w:rsidRPr="008D546D">
        <w:rPr>
          <w:rFonts w:asciiTheme="minorHAnsi" w:hAnsiTheme="minorHAnsi"/>
          <w:bCs/>
          <w:color w:val="000000" w:themeColor="text1"/>
          <w:sz w:val="20"/>
          <w:szCs w:val="20"/>
        </w:rPr>
        <w:t>Head of Communications</w:t>
      </w:r>
    </w:p>
    <w:p w14:paraId="0F1130CC" w14:textId="77777777" w:rsidR="00453D21" w:rsidRPr="00593075" w:rsidRDefault="00453D21" w:rsidP="00090B08">
      <w:pPr>
        <w:pStyle w:val="Default"/>
        <w:spacing w:line="276" w:lineRule="auto"/>
        <w:rPr>
          <w:rFonts w:asciiTheme="minorHAnsi" w:hAnsiTheme="minorHAnsi"/>
          <w:bCs/>
          <w:sz w:val="20"/>
          <w:szCs w:val="20"/>
        </w:rPr>
      </w:pPr>
    </w:p>
    <w:p w14:paraId="28ADCE8E" w14:textId="7D67482A" w:rsidR="003622A5" w:rsidRPr="00593075" w:rsidRDefault="00B65DEE" w:rsidP="00090B08">
      <w:pPr>
        <w:pStyle w:val="Default"/>
        <w:spacing w:line="276" w:lineRule="auto"/>
        <w:rPr>
          <w:rFonts w:asciiTheme="minorHAnsi" w:hAnsiTheme="minorHAnsi"/>
          <w:b/>
          <w:bCs/>
          <w:sz w:val="20"/>
          <w:szCs w:val="20"/>
        </w:rPr>
      </w:pPr>
      <w:r w:rsidRPr="00593075">
        <w:rPr>
          <w:rFonts w:asciiTheme="minorHAnsi" w:hAnsiTheme="minorHAnsi"/>
          <w:b/>
          <w:bCs/>
          <w:sz w:val="20"/>
          <w:szCs w:val="20"/>
        </w:rPr>
        <w:t>PURPOSE OF THE JOB</w:t>
      </w:r>
    </w:p>
    <w:p w14:paraId="0F75C784" w14:textId="037022BF" w:rsidR="00D515DD" w:rsidRPr="00593075" w:rsidRDefault="00D515DD" w:rsidP="00090B08">
      <w:pPr>
        <w:pStyle w:val="NormalWeb"/>
        <w:shd w:val="clear" w:color="auto" w:fill="FFFFFF"/>
        <w:spacing w:line="276" w:lineRule="auto"/>
        <w:rPr>
          <w:rFonts w:asciiTheme="minorHAnsi" w:hAnsiTheme="minorHAnsi" w:cs="Arial"/>
          <w:color w:val="000000"/>
          <w:sz w:val="20"/>
          <w:szCs w:val="20"/>
        </w:rPr>
      </w:pPr>
      <w:r w:rsidRPr="00593075">
        <w:rPr>
          <w:rFonts w:asciiTheme="minorHAnsi" w:hAnsiTheme="minorHAnsi" w:cs="Arial"/>
          <w:sz w:val="20"/>
          <w:szCs w:val="20"/>
        </w:rPr>
        <w:t xml:space="preserve">Reporting </w:t>
      </w:r>
      <w:r w:rsidR="00034B79">
        <w:rPr>
          <w:rFonts w:asciiTheme="minorHAnsi" w:hAnsiTheme="minorHAnsi" w:cs="Arial"/>
          <w:sz w:val="20"/>
          <w:szCs w:val="20"/>
        </w:rPr>
        <w:t xml:space="preserve">to </w:t>
      </w:r>
      <w:r w:rsidR="00034B79" w:rsidRPr="008D546D">
        <w:rPr>
          <w:rFonts w:asciiTheme="minorHAnsi" w:hAnsiTheme="minorHAnsi" w:cs="Arial"/>
          <w:color w:val="000000" w:themeColor="text1"/>
          <w:sz w:val="20"/>
          <w:szCs w:val="20"/>
        </w:rPr>
        <w:t>the</w:t>
      </w:r>
      <w:r w:rsidR="004C4E87" w:rsidRPr="008D546D">
        <w:rPr>
          <w:rFonts w:asciiTheme="minorHAnsi" w:hAnsiTheme="minorHAnsi"/>
          <w:bCs/>
          <w:color w:val="000000" w:themeColor="text1"/>
          <w:sz w:val="20"/>
          <w:szCs w:val="20"/>
        </w:rPr>
        <w:t xml:space="preserve"> </w:t>
      </w:r>
      <w:r w:rsidR="006A7136" w:rsidRPr="008D546D">
        <w:rPr>
          <w:rFonts w:asciiTheme="minorHAnsi" w:hAnsiTheme="minorHAnsi"/>
          <w:bCs/>
          <w:color w:val="000000" w:themeColor="text1"/>
          <w:sz w:val="20"/>
          <w:szCs w:val="20"/>
        </w:rPr>
        <w:t>Head of Communications</w:t>
      </w:r>
      <w:r w:rsidR="00034B79" w:rsidRPr="008D546D">
        <w:rPr>
          <w:rFonts w:asciiTheme="minorHAnsi" w:hAnsiTheme="minorHAnsi" w:cs="Arial"/>
          <w:color w:val="000000" w:themeColor="text1"/>
          <w:sz w:val="20"/>
          <w:szCs w:val="20"/>
        </w:rPr>
        <w:t xml:space="preserve">, </w:t>
      </w:r>
      <w:r w:rsidRPr="00593075">
        <w:rPr>
          <w:rFonts w:asciiTheme="minorHAnsi" w:hAnsiTheme="minorHAnsi" w:cs="Arial"/>
          <w:sz w:val="20"/>
          <w:szCs w:val="20"/>
        </w:rPr>
        <w:t xml:space="preserve">you will be a creative individual with </w:t>
      </w:r>
      <w:r w:rsidR="004C4E87">
        <w:rPr>
          <w:rFonts w:asciiTheme="minorHAnsi" w:hAnsiTheme="minorHAnsi" w:cs="Arial"/>
          <w:sz w:val="20"/>
          <w:szCs w:val="20"/>
        </w:rPr>
        <w:t xml:space="preserve">communications and/or </w:t>
      </w:r>
      <w:r w:rsidRPr="00593075">
        <w:rPr>
          <w:rFonts w:asciiTheme="minorHAnsi" w:hAnsiTheme="minorHAnsi" w:cs="Arial"/>
          <w:sz w:val="20"/>
          <w:szCs w:val="20"/>
        </w:rPr>
        <w:t xml:space="preserve">experience who will take </w:t>
      </w:r>
      <w:r w:rsidRPr="00593075">
        <w:rPr>
          <w:rFonts w:asciiTheme="minorHAnsi" w:hAnsiTheme="minorHAnsi" w:cs="Arial"/>
          <w:color w:val="000000"/>
          <w:sz w:val="20"/>
          <w:szCs w:val="20"/>
        </w:rPr>
        <w:t>overall responsibility for the in house design and digital content for The Piece Hall</w:t>
      </w:r>
      <w:r w:rsidR="004C4E87">
        <w:rPr>
          <w:rFonts w:asciiTheme="minorHAnsi" w:hAnsiTheme="minorHAnsi" w:cs="Arial"/>
          <w:color w:val="000000"/>
          <w:sz w:val="20"/>
          <w:szCs w:val="20"/>
        </w:rPr>
        <w:t xml:space="preserve"> (TPH)</w:t>
      </w:r>
      <w:r w:rsidRPr="00593075">
        <w:rPr>
          <w:rFonts w:asciiTheme="minorHAnsi" w:hAnsiTheme="minorHAnsi" w:cs="Arial"/>
          <w:color w:val="000000"/>
          <w:sz w:val="20"/>
          <w:szCs w:val="20"/>
        </w:rPr>
        <w:t xml:space="preserve"> - </w:t>
      </w:r>
      <w:r w:rsidRPr="00593075">
        <w:rPr>
          <w:rFonts w:asciiTheme="minorHAnsi" w:hAnsiTheme="minorHAnsi" w:cs="Arial"/>
          <w:sz w:val="20"/>
          <w:szCs w:val="20"/>
        </w:rPr>
        <w:t>a unique Grade I Listed cloth hall, dating back to 1779</w:t>
      </w:r>
      <w:r w:rsidR="00034B79">
        <w:rPr>
          <w:rFonts w:asciiTheme="minorHAnsi" w:hAnsiTheme="minorHAnsi" w:cs="Arial"/>
          <w:color w:val="000000"/>
          <w:sz w:val="20"/>
          <w:szCs w:val="20"/>
        </w:rPr>
        <w:t xml:space="preserve">. </w:t>
      </w:r>
      <w:r w:rsidR="00034B79" w:rsidRPr="008D546D">
        <w:rPr>
          <w:rFonts w:asciiTheme="minorHAnsi" w:hAnsiTheme="minorHAnsi" w:cs="Arial"/>
          <w:color w:val="000000" w:themeColor="text1"/>
          <w:sz w:val="20"/>
          <w:szCs w:val="20"/>
        </w:rPr>
        <w:t xml:space="preserve"> </w:t>
      </w:r>
      <w:r w:rsidR="006A7136" w:rsidRPr="008D546D">
        <w:rPr>
          <w:rFonts w:asciiTheme="minorHAnsi" w:hAnsiTheme="minorHAnsi" w:cs="Arial"/>
          <w:color w:val="000000" w:themeColor="text1"/>
          <w:sz w:val="20"/>
          <w:szCs w:val="20"/>
        </w:rPr>
        <w:t>Y</w:t>
      </w:r>
      <w:r w:rsidR="00034B79" w:rsidRPr="008D546D">
        <w:rPr>
          <w:rFonts w:asciiTheme="minorHAnsi" w:hAnsiTheme="minorHAnsi" w:cs="Arial"/>
          <w:color w:val="000000" w:themeColor="text1"/>
          <w:sz w:val="20"/>
          <w:szCs w:val="20"/>
        </w:rPr>
        <w:t xml:space="preserve">ou </w:t>
      </w:r>
      <w:r w:rsidR="00034B79">
        <w:rPr>
          <w:rFonts w:asciiTheme="minorHAnsi" w:hAnsiTheme="minorHAnsi" w:cs="Arial"/>
          <w:color w:val="000000"/>
          <w:sz w:val="20"/>
          <w:szCs w:val="20"/>
        </w:rPr>
        <w:t>will l</w:t>
      </w:r>
      <w:r w:rsidRPr="00593075">
        <w:rPr>
          <w:rFonts w:asciiTheme="minorHAnsi" w:hAnsiTheme="minorHAnsi" w:cs="Arial"/>
          <w:color w:val="000000"/>
          <w:sz w:val="20"/>
          <w:szCs w:val="20"/>
        </w:rPr>
        <w:t xml:space="preserve">ead on the day-to-day </w:t>
      </w:r>
      <w:r w:rsidR="004C4E87">
        <w:rPr>
          <w:rFonts w:asciiTheme="minorHAnsi" w:hAnsiTheme="minorHAnsi" w:cs="Arial"/>
          <w:color w:val="000000"/>
          <w:sz w:val="20"/>
          <w:szCs w:val="20"/>
        </w:rPr>
        <w:t xml:space="preserve">promotion of TPH content, including </w:t>
      </w:r>
      <w:r w:rsidRPr="00593075">
        <w:rPr>
          <w:rFonts w:asciiTheme="minorHAnsi" w:hAnsiTheme="minorHAnsi" w:cs="Arial"/>
          <w:color w:val="000000"/>
          <w:sz w:val="20"/>
          <w:szCs w:val="20"/>
        </w:rPr>
        <w:t>shows and events</w:t>
      </w:r>
      <w:r w:rsidR="004C4E87">
        <w:rPr>
          <w:rFonts w:asciiTheme="minorHAnsi" w:hAnsiTheme="minorHAnsi" w:cs="Arial"/>
          <w:color w:val="000000"/>
          <w:sz w:val="20"/>
          <w:szCs w:val="20"/>
        </w:rPr>
        <w:t xml:space="preserve">, through the </w:t>
      </w:r>
      <w:r w:rsidR="00E817AF">
        <w:rPr>
          <w:rFonts w:asciiTheme="minorHAnsi" w:hAnsiTheme="minorHAnsi" w:cs="Arial"/>
          <w:color w:val="000000"/>
          <w:sz w:val="20"/>
          <w:szCs w:val="20"/>
        </w:rPr>
        <w:t>effective use of s</w:t>
      </w:r>
      <w:r w:rsidRPr="00593075">
        <w:rPr>
          <w:rFonts w:asciiTheme="minorHAnsi" w:hAnsiTheme="minorHAnsi" w:cs="Arial"/>
          <w:color w:val="000000"/>
          <w:sz w:val="20"/>
          <w:szCs w:val="20"/>
        </w:rPr>
        <w:t>ocial media,</w:t>
      </w:r>
      <w:r w:rsidR="00E817AF">
        <w:rPr>
          <w:rFonts w:asciiTheme="minorHAnsi" w:hAnsiTheme="minorHAnsi" w:cs="Arial"/>
          <w:color w:val="000000"/>
          <w:sz w:val="20"/>
          <w:szCs w:val="20"/>
        </w:rPr>
        <w:t xml:space="preserve"> e-</w:t>
      </w:r>
      <w:r w:rsidRPr="00593075">
        <w:rPr>
          <w:rFonts w:asciiTheme="minorHAnsi" w:hAnsiTheme="minorHAnsi" w:cs="Arial"/>
          <w:color w:val="000000"/>
          <w:sz w:val="20"/>
          <w:szCs w:val="20"/>
        </w:rPr>
        <w:t>newsletters</w:t>
      </w:r>
      <w:r w:rsidR="00E817AF">
        <w:rPr>
          <w:rFonts w:asciiTheme="minorHAnsi" w:hAnsiTheme="minorHAnsi" w:cs="Arial"/>
          <w:color w:val="000000"/>
          <w:sz w:val="20"/>
          <w:szCs w:val="20"/>
        </w:rPr>
        <w:t>, digital and print brochures</w:t>
      </w:r>
      <w:r w:rsidRPr="00593075">
        <w:rPr>
          <w:rFonts w:asciiTheme="minorHAnsi" w:hAnsiTheme="minorHAnsi" w:cs="Arial"/>
          <w:color w:val="000000"/>
          <w:sz w:val="20"/>
          <w:szCs w:val="20"/>
        </w:rPr>
        <w:t xml:space="preserve"> and cross promotion). </w:t>
      </w:r>
    </w:p>
    <w:p w14:paraId="4E9B745B" w14:textId="58A39E31" w:rsidR="00034B79" w:rsidRDefault="00B05ACD" w:rsidP="00090B08">
      <w:pPr>
        <w:spacing w:line="276" w:lineRule="auto"/>
        <w:rPr>
          <w:rFonts w:asciiTheme="minorHAnsi" w:hAnsiTheme="minorHAnsi" w:cs="Arial"/>
          <w:sz w:val="20"/>
          <w:szCs w:val="20"/>
        </w:rPr>
      </w:pPr>
      <w:r w:rsidRPr="00593075">
        <w:rPr>
          <w:rFonts w:asciiTheme="minorHAnsi" w:hAnsiTheme="minorHAnsi" w:cs="Arial"/>
          <w:sz w:val="20"/>
          <w:szCs w:val="20"/>
        </w:rPr>
        <w:br/>
        <w:t>Through</w:t>
      </w:r>
      <w:r w:rsidR="00776805" w:rsidRPr="00593075">
        <w:rPr>
          <w:rFonts w:asciiTheme="minorHAnsi" w:hAnsiTheme="minorHAnsi" w:cs="Arial"/>
          <w:sz w:val="20"/>
          <w:szCs w:val="20"/>
        </w:rPr>
        <w:t xml:space="preserve"> </w:t>
      </w:r>
      <w:r w:rsidRPr="00593075">
        <w:rPr>
          <w:rFonts w:asciiTheme="minorHAnsi" w:hAnsiTheme="minorHAnsi" w:cs="Arial"/>
          <w:sz w:val="20"/>
          <w:szCs w:val="20"/>
        </w:rPr>
        <w:t xml:space="preserve">the creation of compelling content, the development and implemention of exciting seasonal campaigns and </w:t>
      </w:r>
      <w:r w:rsidR="0030622B" w:rsidRPr="00593075">
        <w:rPr>
          <w:rFonts w:asciiTheme="minorHAnsi" w:hAnsiTheme="minorHAnsi" w:cs="Arial"/>
          <w:sz w:val="20"/>
          <w:szCs w:val="20"/>
        </w:rPr>
        <w:t>communicat</w:t>
      </w:r>
      <w:r w:rsidR="00034B79">
        <w:rPr>
          <w:rFonts w:asciiTheme="minorHAnsi" w:hAnsiTheme="minorHAnsi" w:cs="Arial"/>
          <w:sz w:val="20"/>
          <w:szCs w:val="20"/>
        </w:rPr>
        <w:t>io</w:t>
      </w:r>
      <w:r w:rsidR="0030622B" w:rsidRPr="00593075">
        <w:rPr>
          <w:rFonts w:asciiTheme="minorHAnsi" w:hAnsiTheme="minorHAnsi" w:cs="Arial"/>
          <w:sz w:val="20"/>
          <w:szCs w:val="20"/>
        </w:rPr>
        <w:t xml:space="preserve">ns </w:t>
      </w:r>
      <w:r w:rsidRPr="00593075">
        <w:rPr>
          <w:rFonts w:asciiTheme="minorHAnsi" w:hAnsiTheme="minorHAnsi" w:cs="Arial"/>
          <w:sz w:val="20"/>
          <w:szCs w:val="20"/>
        </w:rPr>
        <w:t>and stakeholder management</w:t>
      </w:r>
      <w:r w:rsidR="00776805" w:rsidRPr="00593075">
        <w:rPr>
          <w:rFonts w:asciiTheme="minorHAnsi" w:hAnsiTheme="minorHAnsi" w:cs="Arial"/>
          <w:sz w:val="20"/>
          <w:szCs w:val="20"/>
        </w:rPr>
        <w:t xml:space="preserve">, the post holder will make a significant contribution to the realisation of the organisation’s goal of becoming a world class heritage, retail, food and events destination. </w:t>
      </w:r>
    </w:p>
    <w:p w14:paraId="7ED28B54" w14:textId="77777777" w:rsidR="008D546D" w:rsidRPr="00593075" w:rsidRDefault="008D546D" w:rsidP="00090B08">
      <w:pPr>
        <w:spacing w:line="276" w:lineRule="auto"/>
        <w:rPr>
          <w:rFonts w:asciiTheme="minorHAnsi" w:hAnsiTheme="minorHAnsi" w:cs="Arial"/>
          <w:sz w:val="20"/>
          <w:szCs w:val="20"/>
        </w:rPr>
      </w:pPr>
    </w:p>
    <w:p w14:paraId="717E3B7C" w14:textId="3CCBB7FA" w:rsidR="00B85677" w:rsidRPr="00593075" w:rsidRDefault="00B65DEE" w:rsidP="00090B08">
      <w:pPr>
        <w:pStyle w:val="Default"/>
        <w:spacing w:line="276" w:lineRule="auto"/>
        <w:rPr>
          <w:rFonts w:asciiTheme="minorHAnsi" w:hAnsiTheme="minorHAnsi"/>
          <w:b/>
          <w:bCs/>
          <w:sz w:val="20"/>
          <w:szCs w:val="20"/>
        </w:rPr>
      </w:pPr>
      <w:r w:rsidRPr="00593075">
        <w:rPr>
          <w:rFonts w:asciiTheme="minorHAnsi" w:hAnsiTheme="minorHAnsi"/>
          <w:b/>
          <w:bCs/>
          <w:sz w:val="20"/>
          <w:szCs w:val="20"/>
        </w:rPr>
        <w:t>KEY DELIVERABLES/ACCOUNTABILITIES</w:t>
      </w:r>
    </w:p>
    <w:p w14:paraId="7611572C" w14:textId="44FC310D" w:rsidR="00B85677" w:rsidRPr="00034B79" w:rsidRDefault="00E817AF" w:rsidP="00090B08">
      <w:pPr>
        <w:pStyle w:val="Heading2"/>
        <w:spacing w:line="276" w:lineRule="auto"/>
        <w:jc w:val="left"/>
        <w:rPr>
          <w:rFonts w:asciiTheme="minorHAnsi" w:hAnsiTheme="minorHAnsi" w:cs="Arial"/>
          <w:sz w:val="20"/>
          <w:szCs w:val="20"/>
        </w:rPr>
      </w:pPr>
      <w:r>
        <w:rPr>
          <w:rFonts w:asciiTheme="minorHAnsi" w:hAnsiTheme="minorHAnsi" w:cs="Arial"/>
          <w:sz w:val="20"/>
          <w:szCs w:val="20"/>
        </w:rPr>
        <w:t>Content</w:t>
      </w:r>
    </w:p>
    <w:p w14:paraId="426CB7D7" w14:textId="4DD0BF2D" w:rsidR="00B85677" w:rsidRPr="00034B79" w:rsidRDefault="00B85677" w:rsidP="00090B08">
      <w:pPr>
        <w:numPr>
          <w:ilvl w:val="0"/>
          <w:numId w:val="38"/>
        </w:numPr>
        <w:spacing w:after="0" w:line="276" w:lineRule="auto"/>
        <w:ind w:right="509"/>
        <w:rPr>
          <w:rFonts w:asciiTheme="minorHAnsi" w:hAnsiTheme="minorHAnsi" w:cs="Arial"/>
          <w:sz w:val="20"/>
          <w:szCs w:val="20"/>
        </w:rPr>
      </w:pPr>
      <w:r w:rsidRPr="00593075">
        <w:rPr>
          <w:rFonts w:asciiTheme="minorHAnsi" w:hAnsiTheme="minorHAnsi" w:cs="Arial"/>
          <w:color w:val="000000"/>
          <w:sz w:val="20"/>
          <w:szCs w:val="20"/>
        </w:rPr>
        <w:t xml:space="preserve">The </w:t>
      </w:r>
      <w:r w:rsidR="00BF36B0">
        <w:rPr>
          <w:rFonts w:asciiTheme="minorHAnsi" w:hAnsiTheme="minorHAnsi" w:cs="Arial"/>
          <w:color w:val="000000"/>
          <w:sz w:val="20"/>
          <w:szCs w:val="20"/>
        </w:rPr>
        <w:t>Communications &amp; Digital Advisor</w:t>
      </w:r>
      <w:r w:rsidRPr="00593075">
        <w:rPr>
          <w:rFonts w:asciiTheme="minorHAnsi" w:hAnsiTheme="minorHAnsi" w:cs="Arial"/>
          <w:color w:val="000000"/>
          <w:sz w:val="20"/>
          <w:szCs w:val="20"/>
        </w:rPr>
        <w:t xml:space="preserve"> is responsible for the overall design and digital content for The Piece Hall Trust and its programme of events</w:t>
      </w:r>
    </w:p>
    <w:p w14:paraId="1C6DAA08" w14:textId="1DA6FE16" w:rsidR="00B85677" w:rsidRPr="00034B79" w:rsidRDefault="00B85677" w:rsidP="00090B08">
      <w:pPr>
        <w:numPr>
          <w:ilvl w:val="0"/>
          <w:numId w:val="38"/>
        </w:numPr>
        <w:tabs>
          <w:tab w:val="left" w:pos="10206"/>
        </w:tabs>
        <w:spacing w:after="0" w:line="276" w:lineRule="auto"/>
        <w:ind w:right="509"/>
        <w:rPr>
          <w:rFonts w:asciiTheme="minorHAnsi" w:hAnsiTheme="minorHAnsi" w:cs="Arial"/>
          <w:sz w:val="20"/>
          <w:szCs w:val="20"/>
        </w:rPr>
      </w:pPr>
      <w:r w:rsidRPr="00593075">
        <w:rPr>
          <w:rFonts w:asciiTheme="minorHAnsi" w:hAnsiTheme="minorHAnsi" w:cs="Arial"/>
          <w:sz w:val="20"/>
          <w:szCs w:val="20"/>
        </w:rPr>
        <w:t xml:space="preserve">To design and create the print and online marketing adverts and banners </w:t>
      </w:r>
    </w:p>
    <w:p w14:paraId="3620B38C" w14:textId="5926D629" w:rsidR="00B85677" w:rsidRPr="00593075" w:rsidRDefault="00B85677" w:rsidP="00090B08">
      <w:pPr>
        <w:numPr>
          <w:ilvl w:val="0"/>
          <w:numId w:val="38"/>
        </w:numPr>
        <w:tabs>
          <w:tab w:val="left" w:pos="10206"/>
        </w:tabs>
        <w:spacing w:after="0" w:line="276" w:lineRule="auto"/>
        <w:ind w:right="509"/>
        <w:rPr>
          <w:rFonts w:asciiTheme="minorHAnsi" w:hAnsiTheme="minorHAnsi" w:cs="Arial"/>
          <w:sz w:val="20"/>
          <w:szCs w:val="20"/>
        </w:rPr>
      </w:pPr>
      <w:r w:rsidRPr="00593075">
        <w:rPr>
          <w:rFonts w:asciiTheme="minorHAnsi" w:hAnsiTheme="minorHAnsi" w:cs="Arial"/>
          <w:sz w:val="20"/>
          <w:szCs w:val="20"/>
        </w:rPr>
        <w:t xml:space="preserve">The day-to-day </w:t>
      </w:r>
      <w:r w:rsidR="00E817AF">
        <w:rPr>
          <w:rFonts w:asciiTheme="minorHAnsi" w:hAnsiTheme="minorHAnsi" w:cs="Arial"/>
          <w:sz w:val="20"/>
          <w:szCs w:val="20"/>
        </w:rPr>
        <w:t>promotion</w:t>
      </w:r>
      <w:r w:rsidRPr="00593075">
        <w:rPr>
          <w:rFonts w:asciiTheme="minorHAnsi" w:hAnsiTheme="minorHAnsi" w:cs="Arial"/>
          <w:sz w:val="20"/>
          <w:szCs w:val="20"/>
        </w:rPr>
        <w:t xml:space="preserve"> of projects and events </w:t>
      </w:r>
    </w:p>
    <w:p w14:paraId="348DC3BA" w14:textId="6E3805FB" w:rsidR="00B85677" w:rsidRPr="00034B79" w:rsidRDefault="00E817AF" w:rsidP="00090B08">
      <w:pPr>
        <w:numPr>
          <w:ilvl w:val="0"/>
          <w:numId w:val="38"/>
        </w:numPr>
        <w:tabs>
          <w:tab w:val="left" w:pos="10206"/>
        </w:tabs>
        <w:spacing w:after="0" w:line="276" w:lineRule="auto"/>
        <w:ind w:right="509"/>
        <w:rPr>
          <w:rFonts w:asciiTheme="minorHAnsi" w:hAnsiTheme="minorHAnsi" w:cs="Arial"/>
          <w:sz w:val="20"/>
          <w:szCs w:val="20"/>
        </w:rPr>
      </w:pPr>
      <w:r>
        <w:rPr>
          <w:rFonts w:asciiTheme="minorHAnsi" w:hAnsiTheme="minorHAnsi" w:cs="Arial"/>
          <w:sz w:val="20"/>
          <w:szCs w:val="20"/>
        </w:rPr>
        <w:t xml:space="preserve">With the </w:t>
      </w:r>
      <w:r w:rsidR="006A7136" w:rsidRPr="008D546D">
        <w:rPr>
          <w:rFonts w:asciiTheme="minorHAnsi" w:hAnsiTheme="minorHAnsi" w:cs="Arial"/>
          <w:color w:val="000000" w:themeColor="text1"/>
          <w:sz w:val="20"/>
          <w:szCs w:val="20"/>
        </w:rPr>
        <w:t>Head of Communications</w:t>
      </w:r>
      <w:r w:rsidRPr="008D546D">
        <w:rPr>
          <w:rFonts w:asciiTheme="minorHAnsi" w:hAnsiTheme="minorHAnsi" w:cs="Arial"/>
          <w:color w:val="000000" w:themeColor="text1"/>
          <w:sz w:val="20"/>
          <w:szCs w:val="20"/>
        </w:rPr>
        <w:t xml:space="preserve">, </w:t>
      </w:r>
      <w:r w:rsidR="00B85677" w:rsidRPr="00593075">
        <w:rPr>
          <w:rFonts w:asciiTheme="minorHAnsi" w:hAnsiTheme="minorHAnsi" w:cs="Arial"/>
          <w:sz w:val="20"/>
          <w:szCs w:val="20"/>
        </w:rPr>
        <w:t xml:space="preserve">manage the digital newsletters and other digital communications (E-News, Website, social media, photography, video) </w:t>
      </w:r>
    </w:p>
    <w:p w14:paraId="71B3E122" w14:textId="689230DA" w:rsidR="00B85677" w:rsidRPr="00034B79" w:rsidRDefault="006A7136" w:rsidP="00090B08">
      <w:pPr>
        <w:numPr>
          <w:ilvl w:val="0"/>
          <w:numId w:val="38"/>
        </w:numPr>
        <w:spacing w:after="0" w:line="276" w:lineRule="auto"/>
        <w:ind w:right="509"/>
        <w:rPr>
          <w:rFonts w:asciiTheme="minorHAnsi" w:hAnsiTheme="minorHAnsi" w:cs="Arial"/>
          <w:sz w:val="20"/>
          <w:szCs w:val="20"/>
        </w:rPr>
      </w:pPr>
      <w:r w:rsidRPr="008D546D">
        <w:rPr>
          <w:rFonts w:asciiTheme="minorHAnsi" w:hAnsiTheme="minorHAnsi" w:cs="Arial"/>
          <w:color w:val="000000" w:themeColor="text1"/>
          <w:sz w:val="20"/>
          <w:szCs w:val="20"/>
        </w:rPr>
        <w:t>E</w:t>
      </w:r>
      <w:r w:rsidR="00B85677" w:rsidRPr="00593075">
        <w:rPr>
          <w:rFonts w:asciiTheme="minorHAnsi" w:hAnsiTheme="minorHAnsi" w:cs="Arial"/>
          <w:sz w:val="20"/>
          <w:szCs w:val="20"/>
        </w:rPr>
        <w:t>nsure that The Piece Hall’s Trust’s social media</w:t>
      </w:r>
      <w:r w:rsidR="00567B3D">
        <w:rPr>
          <w:rFonts w:asciiTheme="minorHAnsi" w:hAnsiTheme="minorHAnsi" w:cs="Arial"/>
          <w:sz w:val="20"/>
          <w:szCs w:val="20"/>
        </w:rPr>
        <w:t xml:space="preserve"> channels have timely, regular and creative content. </w:t>
      </w:r>
      <w:r w:rsidR="00B85677" w:rsidRPr="00593075">
        <w:rPr>
          <w:rFonts w:asciiTheme="minorHAnsi" w:hAnsiTheme="minorHAnsi" w:cs="Arial"/>
          <w:sz w:val="20"/>
          <w:szCs w:val="20"/>
        </w:rPr>
        <w:t xml:space="preserve"> </w:t>
      </w:r>
    </w:p>
    <w:p w14:paraId="133B934C" w14:textId="6C33B018" w:rsidR="00B85677" w:rsidRPr="00034B79" w:rsidRDefault="00B85677" w:rsidP="00090B08">
      <w:pPr>
        <w:numPr>
          <w:ilvl w:val="0"/>
          <w:numId w:val="38"/>
        </w:numPr>
        <w:spacing w:after="0" w:line="276" w:lineRule="auto"/>
        <w:ind w:right="509"/>
        <w:rPr>
          <w:rFonts w:asciiTheme="minorHAnsi" w:hAnsiTheme="minorHAnsi" w:cs="Arial"/>
          <w:sz w:val="20"/>
          <w:szCs w:val="20"/>
        </w:rPr>
      </w:pPr>
      <w:r w:rsidRPr="00593075">
        <w:rPr>
          <w:rFonts w:asciiTheme="minorHAnsi" w:hAnsiTheme="minorHAnsi" w:cs="Arial"/>
          <w:sz w:val="20"/>
          <w:szCs w:val="20"/>
        </w:rPr>
        <w:t xml:space="preserve">To </w:t>
      </w:r>
      <w:r w:rsidR="00620E16">
        <w:rPr>
          <w:rFonts w:asciiTheme="minorHAnsi" w:hAnsiTheme="minorHAnsi" w:cs="Arial"/>
          <w:sz w:val="20"/>
          <w:szCs w:val="20"/>
        </w:rPr>
        <w:t>manage</w:t>
      </w:r>
      <w:r w:rsidRPr="00593075">
        <w:rPr>
          <w:rFonts w:asciiTheme="minorHAnsi" w:hAnsiTheme="minorHAnsi" w:cs="Arial"/>
          <w:sz w:val="20"/>
          <w:szCs w:val="20"/>
        </w:rPr>
        <w:t xml:space="preserve"> production, printing, proof reading and distribution of the main print, leaflets, posters and brochures </w:t>
      </w:r>
    </w:p>
    <w:p w14:paraId="4B14664F" w14:textId="2A88EEE0" w:rsidR="00B85677" w:rsidRPr="00034B79" w:rsidRDefault="00B85677" w:rsidP="00090B08">
      <w:pPr>
        <w:numPr>
          <w:ilvl w:val="0"/>
          <w:numId w:val="38"/>
        </w:numPr>
        <w:spacing w:after="0" w:line="276" w:lineRule="auto"/>
        <w:ind w:right="509"/>
        <w:rPr>
          <w:rFonts w:asciiTheme="minorHAnsi" w:hAnsiTheme="minorHAnsi" w:cs="Arial"/>
          <w:sz w:val="20"/>
          <w:szCs w:val="20"/>
        </w:rPr>
      </w:pPr>
      <w:r w:rsidRPr="00593075">
        <w:rPr>
          <w:rFonts w:asciiTheme="minorHAnsi" w:hAnsiTheme="minorHAnsi" w:cs="Arial"/>
          <w:sz w:val="20"/>
          <w:szCs w:val="20"/>
        </w:rPr>
        <w:t xml:space="preserve">To manage </w:t>
      </w:r>
      <w:r w:rsidR="00620E16">
        <w:rPr>
          <w:rFonts w:asciiTheme="minorHAnsi" w:hAnsiTheme="minorHAnsi" w:cs="Arial"/>
          <w:sz w:val="20"/>
          <w:szCs w:val="20"/>
        </w:rPr>
        <w:t xml:space="preserve">and develop </w:t>
      </w:r>
      <w:r w:rsidRPr="00593075">
        <w:rPr>
          <w:rFonts w:asciiTheme="minorHAnsi" w:hAnsiTheme="minorHAnsi" w:cs="Arial"/>
          <w:sz w:val="20"/>
          <w:szCs w:val="20"/>
        </w:rPr>
        <w:t>The Piece Hall Trust website and to ensure the website is kept up to date with a range of varied, relevant information</w:t>
      </w:r>
    </w:p>
    <w:p w14:paraId="3746DFEE" w14:textId="3C9ACE18" w:rsidR="00B85677" w:rsidRPr="00090B08" w:rsidRDefault="00B85677" w:rsidP="00090B08">
      <w:pPr>
        <w:numPr>
          <w:ilvl w:val="0"/>
          <w:numId w:val="38"/>
        </w:numPr>
        <w:spacing w:after="0" w:line="276" w:lineRule="auto"/>
        <w:ind w:right="-2"/>
        <w:rPr>
          <w:rFonts w:asciiTheme="minorHAnsi" w:hAnsiTheme="minorHAnsi" w:cs="Arial"/>
          <w:sz w:val="20"/>
          <w:szCs w:val="20"/>
        </w:rPr>
      </w:pPr>
      <w:r w:rsidRPr="00593075">
        <w:rPr>
          <w:rFonts w:asciiTheme="minorHAnsi" w:hAnsiTheme="minorHAnsi" w:cs="Arial"/>
          <w:sz w:val="20"/>
          <w:szCs w:val="20"/>
        </w:rPr>
        <w:t>To work with internal and external partners on marketing for any project associated with the organisation as and when required</w:t>
      </w:r>
    </w:p>
    <w:p w14:paraId="6B3B9BE6" w14:textId="77777777" w:rsidR="00090B08" w:rsidRDefault="00B85677" w:rsidP="00090B08">
      <w:pPr>
        <w:numPr>
          <w:ilvl w:val="0"/>
          <w:numId w:val="38"/>
        </w:numPr>
        <w:spacing w:after="0" w:line="276" w:lineRule="auto"/>
        <w:rPr>
          <w:rFonts w:asciiTheme="minorHAnsi" w:hAnsiTheme="minorHAnsi" w:cs="Arial"/>
          <w:sz w:val="20"/>
          <w:szCs w:val="20"/>
        </w:rPr>
      </w:pPr>
      <w:r w:rsidRPr="00593075">
        <w:rPr>
          <w:rFonts w:asciiTheme="minorHAnsi" w:hAnsiTheme="minorHAnsi" w:cs="Arial"/>
          <w:sz w:val="20"/>
          <w:szCs w:val="20"/>
        </w:rPr>
        <w:t xml:space="preserve">Proactively seek out ways of raising the profile of </w:t>
      </w:r>
      <w:r w:rsidR="00090B08">
        <w:rPr>
          <w:rFonts w:asciiTheme="minorHAnsi" w:hAnsiTheme="minorHAnsi" w:cs="Arial"/>
          <w:sz w:val="20"/>
          <w:szCs w:val="20"/>
        </w:rPr>
        <w:t>The Piece Hall Trust</w:t>
      </w:r>
      <w:r w:rsidRPr="00593075">
        <w:rPr>
          <w:rFonts w:asciiTheme="minorHAnsi" w:hAnsiTheme="minorHAnsi" w:cs="Arial"/>
          <w:sz w:val="20"/>
          <w:szCs w:val="20"/>
        </w:rPr>
        <w:t xml:space="preserve"> an</w:t>
      </w:r>
      <w:r w:rsidR="00090B08">
        <w:rPr>
          <w:rFonts w:asciiTheme="minorHAnsi" w:hAnsiTheme="minorHAnsi" w:cs="Arial"/>
          <w:sz w:val="20"/>
          <w:szCs w:val="20"/>
        </w:rPr>
        <w:t>d Calderdale as a creative hub</w:t>
      </w:r>
    </w:p>
    <w:p w14:paraId="47CC7B56" w14:textId="68D8AA6F" w:rsidR="00B85677" w:rsidRPr="00090B08" w:rsidRDefault="00B85677" w:rsidP="00090B08">
      <w:pPr>
        <w:numPr>
          <w:ilvl w:val="0"/>
          <w:numId w:val="38"/>
        </w:numPr>
        <w:spacing w:after="0" w:line="276" w:lineRule="auto"/>
        <w:rPr>
          <w:rFonts w:asciiTheme="minorHAnsi" w:hAnsiTheme="minorHAnsi" w:cs="Arial"/>
          <w:sz w:val="20"/>
          <w:szCs w:val="20"/>
        </w:rPr>
      </w:pPr>
      <w:r w:rsidRPr="00593075">
        <w:rPr>
          <w:rFonts w:asciiTheme="minorHAnsi" w:hAnsiTheme="minorHAnsi" w:cs="Arial"/>
          <w:sz w:val="20"/>
          <w:szCs w:val="20"/>
        </w:rPr>
        <w:lastRenderedPageBreak/>
        <w:t>Work with other venues and partners to look for ways to cross promote campaigns</w:t>
      </w:r>
    </w:p>
    <w:p w14:paraId="66252485" w14:textId="77777777" w:rsidR="00776805" w:rsidRPr="00593075" w:rsidRDefault="00776805" w:rsidP="00090B08">
      <w:pPr>
        <w:spacing w:after="0" w:line="276" w:lineRule="auto"/>
        <w:ind w:left="720" w:hanging="360"/>
        <w:contextualSpacing/>
        <w:rPr>
          <w:rFonts w:asciiTheme="minorHAnsi" w:hAnsiTheme="minorHAnsi" w:cs="Arial"/>
          <w:sz w:val="20"/>
          <w:szCs w:val="20"/>
        </w:rPr>
      </w:pPr>
    </w:p>
    <w:p w14:paraId="39F6F243" w14:textId="77777777" w:rsidR="00776805" w:rsidRPr="00593075" w:rsidRDefault="00150EB9" w:rsidP="00090B08">
      <w:pPr>
        <w:spacing w:after="0" w:line="276" w:lineRule="auto"/>
        <w:contextualSpacing/>
        <w:rPr>
          <w:rFonts w:asciiTheme="minorHAnsi" w:hAnsiTheme="minorHAnsi" w:cs="Arial"/>
          <w:b/>
          <w:sz w:val="20"/>
          <w:szCs w:val="20"/>
        </w:rPr>
      </w:pPr>
      <w:r w:rsidRPr="00593075">
        <w:rPr>
          <w:rFonts w:asciiTheme="minorHAnsi" w:hAnsiTheme="minorHAnsi" w:cs="Arial"/>
          <w:b/>
          <w:sz w:val="20"/>
          <w:szCs w:val="20"/>
        </w:rPr>
        <w:t>General c</w:t>
      </w:r>
      <w:r w:rsidR="00776805" w:rsidRPr="00593075">
        <w:rPr>
          <w:rFonts w:asciiTheme="minorHAnsi" w:hAnsiTheme="minorHAnsi" w:cs="Arial"/>
          <w:b/>
          <w:sz w:val="20"/>
          <w:szCs w:val="20"/>
        </w:rPr>
        <w:t>ommunications</w:t>
      </w:r>
    </w:p>
    <w:p w14:paraId="51B8B60D" w14:textId="0D38127C" w:rsidR="00F3633F" w:rsidRPr="00593075" w:rsidRDefault="00F3633F" w:rsidP="00090B08">
      <w:pPr>
        <w:numPr>
          <w:ilvl w:val="0"/>
          <w:numId w:val="41"/>
        </w:numPr>
        <w:spacing w:after="0" w:line="276" w:lineRule="auto"/>
        <w:contextualSpacing/>
        <w:rPr>
          <w:rFonts w:asciiTheme="minorHAnsi" w:hAnsiTheme="minorHAnsi" w:cs="Arial"/>
          <w:sz w:val="20"/>
          <w:szCs w:val="20"/>
        </w:rPr>
      </w:pPr>
      <w:r w:rsidRPr="00593075">
        <w:rPr>
          <w:rFonts w:asciiTheme="minorHAnsi" w:hAnsiTheme="minorHAnsi" w:cs="Arial"/>
          <w:sz w:val="20"/>
          <w:szCs w:val="20"/>
        </w:rPr>
        <w:t xml:space="preserve">Work with </w:t>
      </w:r>
      <w:r w:rsidR="00B85677" w:rsidRPr="00593075">
        <w:rPr>
          <w:rFonts w:asciiTheme="minorHAnsi" w:hAnsiTheme="minorHAnsi" w:cs="Arial"/>
          <w:sz w:val="20"/>
          <w:szCs w:val="20"/>
        </w:rPr>
        <w:t>external</w:t>
      </w:r>
      <w:r w:rsidR="000F18AD" w:rsidRPr="00593075">
        <w:rPr>
          <w:rFonts w:asciiTheme="minorHAnsi" w:hAnsiTheme="minorHAnsi" w:cs="Arial"/>
          <w:sz w:val="20"/>
          <w:szCs w:val="20"/>
        </w:rPr>
        <w:t xml:space="preserve"> </w:t>
      </w:r>
      <w:r w:rsidRPr="00593075">
        <w:rPr>
          <w:rFonts w:asciiTheme="minorHAnsi" w:hAnsiTheme="minorHAnsi" w:cs="Arial"/>
          <w:sz w:val="20"/>
          <w:szCs w:val="20"/>
        </w:rPr>
        <w:t xml:space="preserve">agencies </w:t>
      </w:r>
      <w:r w:rsidR="000F18AD" w:rsidRPr="00593075">
        <w:rPr>
          <w:rFonts w:asciiTheme="minorHAnsi" w:hAnsiTheme="minorHAnsi" w:cs="Arial"/>
          <w:sz w:val="20"/>
          <w:szCs w:val="20"/>
        </w:rPr>
        <w:t>(</w:t>
      </w:r>
      <w:r w:rsidR="00753314" w:rsidRPr="00593075">
        <w:rPr>
          <w:rFonts w:asciiTheme="minorHAnsi" w:hAnsiTheme="minorHAnsi" w:cs="Arial"/>
          <w:sz w:val="20"/>
          <w:szCs w:val="20"/>
        </w:rPr>
        <w:t xml:space="preserve">designers/printers - </w:t>
      </w:r>
      <w:r w:rsidRPr="00593075">
        <w:rPr>
          <w:rFonts w:asciiTheme="minorHAnsi" w:hAnsiTheme="minorHAnsi" w:cs="Arial"/>
          <w:sz w:val="20"/>
          <w:szCs w:val="20"/>
        </w:rPr>
        <w:t>where relevant</w:t>
      </w:r>
      <w:r w:rsidR="000F18AD" w:rsidRPr="00593075">
        <w:rPr>
          <w:rFonts w:asciiTheme="minorHAnsi" w:hAnsiTheme="minorHAnsi" w:cs="Arial"/>
          <w:sz w:val="20"/>
          <w:szCs w:val="20"/>
        </w:rPr>
        <w:t>)</w:t>
      </w:r>
      <w:r w:rsidRPr="00593075">
        <w:rPr>
          <w:rFonts w:asciiTheme="minorHAnsi" w:hAnsiTheme="minorHAnsi" w:cs="Arial"/>
          <w:sz w:val="20"/>
          <w:szCs w:val="20"/>
        </w:rPr>
        <w:t xml:space="preserve"> to develop and implement seasonal campaigns to reach Th</w:t>
      </w:r>
      <w:r w:rsidR="00090B08">
        <w:rPr>
          <w:rFonts w:asciiTheme="minorHAnsi" w:hAnsiTheme="minorHAnsi" w:cs="Arial"/>
          <w:sz w:val="20"/>
          <w:szCs w:val="20"/>
        </w:rPr>
        <w:t>e Piece Hall’s target audiences</w:t>
      </w:r>
    </w:p>
    <w:p w14:paraId="362CF607" w14:textId="23339475" w:rsidR="00F3633F" w:rsidRPr="00593075" w:rsidRDefault="00F3633F" w:rsidP="00090B08">
      <w:pPr>
        <w:numPr>
          <w:ilvl w:val="0"/>
          <w:numId w:val="41"/>
        </w:numPr>
        <w:spacing w:after="0" w:line="276" w:lineRule="auto"/>
        <w:contextualSpacing/>
        <w:rPr>
          <w:rFonts w:asciiTheme="minorHAnsi" w:hAnsiTheme="minorHAnsi" w:cs="Arial"/>
          <w:sz w:val="20"/>
          <w:szCs w:val="20"/>
        </w:rPr>
      </w:pPr>
      <w:r w:rsidRPr="00593075">
        <w:rPr>
          <w:rFonts w:asciiTheme="minorHAnsi" w:hAnsiTheme="minorHAnsi" w:cs="Arial"/>
          <w:sz w:val="20"/>
          <w:szCs w:val="20"/>
        </w:rPr>
        <w:t>Lead on the creation of  digital, print and media content as part of innovative and exciting campaigns to maximise footfall, visitor numbers, dwell time, spend and br</w:t>
      </w:r>
      <w:r w:rsidR="00090B08">
        <w:rPr>
          <w:rFonts w:asciiTheme="minorHAnsi" w:hAnsiTheme="minorHAnsi" w:cs="Arial"/>
          <w:sz w:val="20"/>
          <w:szCs w:val="20"/>
        </w:rPr>
        <w:t>and awareness of The Piece Hall</w:t>
      </w:r>
    </w:p>
    <w:p w14:paraId="75E73432" w14:textId="6D484699" w:rsidR="00776805" w:rsidRPr="00593075" w:rsidRDefault="00090B08" w:rsidP="00090B08">
      <w:pPr>
        <w:numPr>
          <w:ilvl w:val="0"/>
          <w:numId w:val="41"/>
        </w:numPr>
        <w:spacing w:after="0" w:line="276" w:lineRule="auto"/>
        <w:contextualSpacing/>
        <w:rPr>
          <w:rFonts w:asciiTheme="minorHAnsi" w:hAnsiTheme="minorHAnsi" w:cs="Arial"/>
          <w:sz w:val="20"/>
          <w:szCs w:val="20"/>
        </w:rPr>
      </w:pPr>
      <w:r>
        <w:rPr>
          <w:rFonts w:asciiTheme="minorHAnsi" w:hAnsiTheme="minorHAnsi" w:cs="Arial"/>
          <w:sz w:val="20"/>
          <w:szCs w:val="20"/>
        </w:rPr>
        <w:t>M</w:t>
      </w:r>
      <w:r w:rsidR="00776805" w:rsidRPr="00593075">
        <w:rPr>
          <w:rFonts w:asciiTheme="minorHAnsi" w:hAnsiTheme="minorHAnsi" w:cs="Arial"/>
          <w:sz w:val="20"/>
          <w:szCs w:val="20"/>
        </w:rPr>
        <w:t xml:space="preserve">aintain a strong brand identity across all </w:t>
      </w:r>
      <w:r w:rsidR="00A26571" w:rsidRPr="00593075">
        <w:rPr>
          <w:rFonts w:asciiTheme="minorHAnsi" w:hAnsiTheme="minorHAnsi" w:cs="Arial"/>
          <w:sz w:val="20"/>
          <w:szCs w:val="20"/>
        </w:rPr>
        <w:t xml:space="preserve">internal and </w:t>
      </w:r>
      <w:r w:rsidR="00776805" w:rsidRPr="00593075">
        <w:rPr>
          <w:rFonts w:asciiTheme="minorHAnsi" w:hAnsiTheme="minorHAnsi" w:cs="Arial"/>
          <w:sz w:val="20"/>
          <w:szCs w:val="20"/>
        </w:rPr>
        <w:t>external co</w:t>
      </w:r>
      <w:r w:rsidR="00A26571" w:rsidRPr="00593075">
        <w:rPr>
          <w:rFonts w:asciiTheme="minorHAnsi" w:hAnsiTheme="minorHAnsi" w:cs="Arial"/>
          <w:sz w:val="20"/>
          <w:szCs w:val="20"/>
        </w:rPr>
        <w:t xml:space="preserve">mmunications, </w:t>
      </w:r>
      <w:r w:rsidR="00776805" w:rsidRPr="00593075">
        <w:rPr>
          <w:rFonts w:asciiTheme="minorHAnsi" w:hAnsiTheme="minorHAnsi" w:cs="Arial"/>
          <w:sz w:val="20"/>
          <w:szCs w:val="20"/>
        </w:rPr>
        <w:t>collateral</w:t>
      </w:r>
      <w:r w:rsidR="00A26571" w:rsidRPr="00593075">
        <w:rPr>
          <w:rFonts w:asciiTheme="minorHAnsi" w:hAnsiTheme="minorHAnsi" w:cs="Arial"/>
          <w:sz w:val="20"/>
          <w:szCs w:val="20"/>
        </w:rPr>
        <w:t xml:space="preserve"> and content</w:t>
      </w:r>
    </w:p>
    <w:p w14:paraId="41CA5135" w14:textId="77777777" w:rsidR="00A26571" w:rsidRPr="00593075" w:rsidRDefault="00A26571" w:rsidP="00090B08">
      <w:pPr>
        <w:numPr>
          <w:ilvl w:val="0"/>
          <w:numId w:val="41"/>
        </w:numPr>
        <w:spacing w:after="0" w:line="276" w:lineRule="auto"/>
        <w:contextualSpacing/>
        <w:rPr>
          <w:rFonts w:asciiTheme="minorHAnsi" w:hAnsiTheme="minorHAnsi" w:cs="Arial"/>
          <w:sz w:val="20"/>
          <w:szCs w:val="20"/>
        </w:rPr>
      </w:pPr>
      <w:r w:rsidRPr="00593075">
        <w:rPr>
          <w:rFonts w:asciiTheme="minorHAnsi" w:hAnsiTheme="minorHAnsi" w:cs="Arial"/>
          <w:sz w:val="20"/>
          <w:szCs w:val="20"/>
        </w:rPr>
        <w:t xml:space="preserve">Develop and manage all communications channels including website, social media, email newsletters, advertising and the production and distribution of all digital and printed materials. </w:t>
      </w:r>
    </w:p>
    <w:p w14:paraId="188DD2BD" w14:textId="77777777" w:rsidR="00B85677" w:rsidRPr="00593075" w:rsidRDefault="00B85677" w:rsidP="00090B08">
      <w:pPr>
        <w:spacing w:after="0" w:line="276" w:lineRule="auto"/>
        <w:contextualSpacing/>
        <w:rPr>
          <w:rFonts w:asciiTheme="minorHAnsi" w:hAnsiTheme="minorHAnsi" w:cs="Arial"/>
          <w:sz w:val="20"/>
          <w:szCs w:val="20"/>
        </w:rPr>
      </w:pPr>
    </w:p>
    <w:p w14:paraId="20BDACC9" w14:textId="77777777" w:rsidR="00776805" w:rsidRPr="00593075" w:rsidRDefault="00776805" w:rsidP="00090B08">
      <w:pPr>
        <w:tabs>
          <w:tab w:val="num" w:pos="567"/>
        </w:tabs>
        <w:spacing w:line="276" w:lineRule="auto"/>
        <w:ind w:left="567" w:hanging="207"/>
        <w:rPr>
          <w:rFonts w:asciiTheme="minorHAnsi" w:hAnsiTheme="minorHAnsi" w:cs="Arial"/>
          <w:b/>
          <w:sz w:val="20"/>
          <w:szCs w:val="20"/>
        </w:rPr>
      </w:pPr>
      <w:r w:rsidRPr="00593075">
        <w:rPr>
          <w:rFonts w:asciiTheme="minorHAnsi" w:hAnsiTheme="minorHAnsi" w:cs="Arial"/>
          <w:b/>
          <w:sz w:val="20"/>
          <w:szCs w:val="20"/>
        </w:rPr>
        <w:t>Systems</w:t>
      </w:r>
    </w:p>
    <w:p w14:paraId="279A686C" w14:textId="62FBCE2B" w:rsidR="00776805" w:rsidRPr="00593075" w:rsidRDefault="00776805" w:rsidP="00090B08">
      <w:pPr>
        <w:numPr>
          <w:ilvl w:val="0"/>
          <w:numId w:val="40"/>
        </w:numPr>
        <w:spacing w:after="0" w:line="276" w:lineRule="auto"/>
        <w:contextualSpacing/>
        <w:rPr>
          <w:rFonts w:asciiTheme="minorHAnsi" w:hAnsiTheme="minorHAnsi" w:cs="Arial"/>
          <w:sz w:val="20"/>
          <w:szCs w:val="20"/>
        </w:rPr>
      </w:pPr>
      <w:r w:rsidRPr="00593075">
        <w:rPr>
          <w:rFonts w:asciiTheme="minorHAnsi" w:hAnsiTheme="minorHAnsi" w:cs="Arial"/>
          <w:sz w:val="20"/>
          <w:szCs w:val="20"/>
        </w:rPr>
        <w:t>Work closely wi</w:t>
      </w:r>
      <w:r w:rsidR="00090B08">
        <w:rPr>
          <w:rFonts w:asciiTheme="minorHAnsi" w:hAnsiTheme="minorHAnsi" w:cs="Arial"/>
          <w:sz w:val="20"/>
          <w:szCs w:val="20"/>
        </w:rPr>
        <w:t>th the Visitor Services</w:t>
      </w:r>
      <w:r w:rsidRPr="00593075">
        <w:rPr>
          <w:rFonts w:asciiTheme="minorHAnsi" w:hAnsiTheme="minorHAnsi" w:cs="Arial"/>
          <w:sz w:val="20"/>
          <w:szCs w:val="20"/>
        </w:rPr>
        <w:t xml:space="preserve"> </w:t>
      </w:r>
      <w:r w:rsidR="006A7136" w:rsidRPr="008D546D">
        <w:rPr>
          <w:rFonts w:asciiTheme="minorHAnsi" w:hAnsiTheme="minorHAnsi" w:cs="Arial"/>
          <w:color w:val="000000" w:themeColor="text1"/>
          <w:sz w:val="20"/>
          <w:szCs w:val="20"/>
        </w:rPr>
        <w:t xml:space="preserve">team </w:t>
      </w:r>
      <w:r w:rsidRPr="00593075">
        <w:rPr>
          <w:rFonts w:asciiTheme="minorHAnsi" w:hAnsiTheme="minorHAnsi" w:cs="Arial"/>
          <w:sz w:val="20"/>
          <w:szCs w:val="20"/>
        </w:rPr>
        <w:t xml:space="preserve">to develop and maximise income from </w:t>
      </w:r>
      <w:r w:rsidR="00090B08">
        <w:rPr>
          <w:rFonts w:asciiTheme="minorHAnsi" w:hAnsiTheme="minorHAnsi" w:cs="Arial"/>
          <w:sz w:val="20"/>
          <w:szCs w:val="20"/>
        </w:rPr>
        <w:t>the Box Office and ticket sales</w:t>
      </w:r>
    </w:p>
    <w:p w14:paraId="0AD562DE" w14:textId="512771B3" w:rsidR="00776805" w:rsidRPr="00593075" w:rsidRDefault="00776805" w:rsidP="00090B08">
      <w:pPr>
        <w:numPr>
          <w:ilvl w:val="0"/>
          <w:numId w:val="40"/>
        </w:numPr>
        <w:spacing w:after="0" w:line="276" w:lineRule="auto"/>
        <w:contextualSpacing/>
        <w:rPr>
          <w:rFonts w:asciiTheme="minorHAnsi" w:hAnsiTheme="minorHAnsi" w:cs="Arial"/>
          <w:sz w:val="20"/>
          <w:szCs w:val="20"/>
        </w:rPr>
      </w:pPr>
      <w:r w:rsidRPr="00593075">
        <w:rPr>
          <w:rFonts w:asciiTheme="minorHAnsi" w:hAnsiTheme="minorHAnsi" w:cs="Arial"/>
          <w:sz w:val="20"/>
          <w:szCs w:val="20"/>
        </w:rPr>
        <w:t>Utilise and develop CRM system</w:t>
      </w:r>
      <w:r w:rsidR="00620E16">
        <w:rPr>
          <w:rFonts w:asciiTheme="minorHAnsi" w:hAnsiTheme="minorHAnsi" w:cs="Arial"/>
          <w:sz w:val="20"/>
          <w:szCs w:val="20"/>
        </w:rPr>
        <w:t>s</w:t>
      </w:r>
      <w:r w:rsidRPr="00593075">
        <w:rPr>
          <w:rFonts w:asciiTheme="minorHAnsi" w:hAnsiTheme="minorHAnsi" w:cs="Arial"/>
          <w:sz w:val="20"/>
          <w:szCs w:val="20"/>
        </w:rPr>
        <w:t xml:space="preserve"> to effectively segment our audience data to communicate key messages to target groups.</w:t>
      </w:r>
    </w:p>
    <w:p w14:paraId="02E49FD2" w14:textId="77777777" w:rsidR="00B85677" w:rsidRPr="00593075" w:rsidRDefault="00B85677" w:rsidP="00090B08">
      <w:pPr>
        <w:spacing w:after="0" w:line="276" w:lineRule="auto"/>
        <w:ind w:left="720"/>
        <w:contextualSpacing/>
        <w:rPr>
          <w:rFonts w:asciiTheme="minorHAnsi" w:hAnsiTheme="minorHAnsi" w:cs="Arial"/>
          <w:sz w:val="20"/>
          <w:szCs w:val="20"/>
        </w:rPr>
      </w:pPr>
    </w:p>
    <w:p w14:paraId="373E9366" w14:textId="77777777" w:rsidR="00776805" w:rsidRPr="00593075" w:rsidRDefault="00776805" w:rsidP="00090B08">
      <w:pPr>
        <w:tabs>
          <w:tab w:val="num" w:pos="360"/>
        </w:tabs>
        <w:spacing w:line="276" w:lineRule="auto"/>
        <w:ind w:left="567" w:hanging="207"/>
        <w:rPr>
          <w:rFonts w:asciiTheme="minorHAnsi" w:hAnsiTheme="minorHAnsi" w:cs="Arial"/>
          <w:b/>
          <w:sz w:val="20"/>
          <w:szCs w:val="20"/>
        </w:rPr>
      </w:pPr>
      <w:r w:rsidRPr="00593075">
        <w:rPr>
          <w:rFonts w:asciiTheme="minorHAnsi" w:hAnsiTheme="minorHAnsi" w:cs="Arial"/>
          <w:b/>
          <w:sz w:val="20"/>
          <w:szCs w:val="20"/>
        </w:rPr>
        <w:t xml:space="preserve">Other </w:t>
      </w:r>
    </w:p>
    <w:p w14:paraId="76A98518" w14:textId="27DD214C" w:rsidR="00776805" w:rsidRDefault="00776805" w:rsidP="00090B08">
      <w:pPr>
        <w:numPr>
          <w:ilvl w:val="0"/>
          <w:numId w:val="39"/>
        </w:numPr>
        <w:spacing w:after="0" w:line="276" w:lineRule="auto"/>
        <w:contextualSpacing/>
        <w:rPr>
          <w:rFonts w:asciiTheme="minorHAnsi" w:hAnsiTheme="minorHAnsi" w:cs="Arial"/>
          <w:sz w:val="20"/>
          <w:szCs w:val="20"/>
        </w:rPr>
      </w:pPr>
      <w:r w:rsidRPr="00593075">
        <w:rPr>
          <w:rFonts w:asciiTheme="minorHAnsi" w:hAnsiTheme="minorHAnsi" w:cs="Arial"/>
          <w:sz w:val="20"/>
          <w:szCs w:val="20"/>
        </w:rPr>
        <w:t xml:space="preserve">Be prepared to assist colleagues in any </w:t>
      </w:r>
      <w:r w:rsidR="00090B08">
        <w:rPr>
          <w:rFonts w:asciiTheme="minorHAnsi" w:hAnsiTheme="minorHAnsi" w:cs="Arial"/>
          <w:sz w:val="20"/>
          <w:szCs w:val="20"/>
        </w:rPr>
        <w:t>and all aspects of T</w:t>
      </w:r>
      <w:r w:rsidRPr="00593075">
        <w:rPr>
          <w:rFonts w:asciiTheme="minorHAnsi" w:hAnsiTheme="minorHAnsi" w:cs="Arial"/>
          <w:sz w:val="20"/>
          <w:szCs w:val="20"/>
        </w:rPr>
        <w:t>he P</w:t>
      </w:r>
      <w:r w:rsidR="00090B08">
        <w:rPr>
          <w:rFonts w:asciiTheme="minorHAnsi" w:hAnsiTheme="minorHAnsi" w:cs="Arial"/>
          <w:sz w:val="20"/>
          <w:szCs w:val="20"/>
        </w:rPr>
        <w:t>iece Hall activity when</w:t>
      </w:r>
      <w:r w:rsidR="00567B3D">
        <w:rPr>
          <w:rFonts w:asciiTheme="minorHAnsi" w:hAnsiTheme="minorHAnsi" w:cs="Arial"/>
          <w:sz w:val="20"/>
          <w:szCs w:val="20"/>
        </w:rPr>
        <w:t xml:space="preserve"> </w:t>
      </w:r>
      <w:r w:rsidR="00090B08">
        <w:rPr>
          <w:rFonts w:asciiTheme="minorHAnsi" w:hAnsiTheme="minorHAnsi" w:cs="Arial"/>
          <w:sz w:val="20"/>
          <w:szCs w:val="20"/>
        </w:rPr>
        <w:t>required</w:t>
      </w:r>
    </w:p>
    <w:p w14:paraId="69531728" w14:textId="690CF19D" w:rsidR="00620E16" w:rsidRPr="00593075" w:rsidRDefault="00620E16" w:rsidP="00090B08">
      <w:pPr>
        <w:numPr>
          <w:ilvl w:val="0"/>
          <w:numId w:val="39"/>
        </w:numPr>
        <w:spacing w:after="0" w:line="276" w:lineRule="auto"/>
        <w:contextualSpacing/>
        <w:rPr>
          <w:rFonts w:asciiTheme="minorHAnsi" w:hAnsiTheme="minorHAnsi" w:cs="Arial"/>
          <w:sz w:val="20"/>
          <w:szCs w:val="20"/>
        </w:rPr>
      </w:pPr>
      <w:r>
        <w:rPr>
          <w:rFonts w:asciiTheme="minorHAnsi" w:hAnsiTheme="minorHAnsi" w:cs="Arial"/>
          <w:sz w:val="20"/>
          <w:szCs w:val="20"/>
        </w:rPr>
        <w:t xml:space="preserve">Be prepared to work ‘unsocial’ hours, including weekends and evenings. </w:t>
      </w:r>
    </w:p>
    <w:p w14:paraId="6063F023" w14:textId="39AC7A1E" w:rsidR="00466F16" w:rsidRPr="00593075" w:rsidRDefault="00776805" w:rsidP="00090B08">
      <w:pPr>
        <w:numPr>
          <w:ilvl w:val="0"/>
          <w:numId w:val="39"/>
        </w:numPr>
        <w:spacing w:after="0" w:line="276" w:lineRule="auto"/>
        <w:contextualSpacing/>
        <w:rPr>
          <w:rFonts w:asciiTheme="minorHAnsi" w:hAnsiTheme="minorHAnsi" w:cs="Arial"/>
          <w:sz w:val="20"/>
          <w:szCs w:val="20"/>
        </w:rPr>
      </w:pPr>
      <w:r w:rsidRPr="00593075">
        <w:rPr>
          <w:rFonts w:asciiTheme="minorHAnsi" w:hAnsiTheme="minorHAnsi" w:cs="Arial"/>
          <w:sz w:val="20"/>
          <w:szCs w:val="20"/>
        </w:rPr>
        <w:t>Take care of your personal health and safety and that of others and report any health and safety</w:t>
      </w:r>
      <w:r w:rsidR="00620E16">
        <w:rPr>
          <w:rFonts w:asciiTheme="minorHAnsi" w:hAnsiTheme="minorHAnsi" w:cs="Arial"/>
          <w:sz w:val="20"/>
          <w:szCs w:val="20"/>
        </w:rPr>
        <w:t>.</w:t>
      </w:r>
      <w:r w:rsidRPr="00593075">
        <w:rPr>
          <w:rFonts w:asciiTheme="minorHAnsi" w:hAnsiTheme="minorHAnsi" w:cs="Arial"/>
          <w:sz w:val="20"/>
          <w:szCs w:val="20"/>
        </w:rPr>
        <w:t xml:space="preserve"> concerns. Ensure proactive compliance with Piece Hall H&amp;S Policies, including risk assessments and imp</w:t>
      </w:r>
      <w:r w:rsidR="00090B08">
        <w:rPr>
          <w:rFonts w:asciiTheme="minorHAnsi" w:hAnsiTheme="minorHAnsi" w:cs="Arial"/>
          <w:sz w:val="20"/>
          <w:szCs w:val="20"/>
        </w:rPr>
        <w:t>lementing safe systems of work</w:t>
      </w:r>
      <w:r w:rsidR="00620E16">
        <w:rPr>
          <w:rFonts w:asciiTheme="minorHAnsi" w:hAnsiTheme="minorHAnsi" w:cs="Arial"/>
          <w:sz w:val="20"/>
          <w:szCs w:val="20"/>
        </w:rPr>
        <w:t>.</w:t>
      </w:r>
    </w:p>
    <w:p w14:paraId="481A9BB1" w14:textId="77777777" w:rsidR="00B65DEE" w:rsidRPr="00593075" w:rsidRDefault="00B65DEE" w:rsidP="00090B08">
      <w:pPr>
        <w:spacing w:line="276" w:lineRule="auto"/>
        <w:rPr>
          <w:rFonts w:asciiTheme="minorHAnsi" w:hAnsiTheme="minorHAnsi" w:cs="Arial"/>
          <w:bCs/>
          <w:sz w:val="20"/>
          <w:szCs w:val="20"/>
        </w:rPr>
      </w:pPr>
    </w:p>
    <w:p w14:paraId="1791CB20" w14:textId="4C9A748A" w:rsidR="00593075" w:rsidRPr="00593075" w:rsidRDefault="0059088B" w:rsidP="00090B08">
      <w:pPr>
        <w:spacing w:line="276" w:lineRule="auto"/>
        <w:rPr>
          <w:rFonts w:asciiTheme="minorHAnsi" w:hAnsiTheme="minorHAnsi" w:cs="Arial"/>
          <w:b/>
          <w:bCs/>
          <w:sz w:val="20"/>
          <w:szCs w:val="20"/>
        </w:rPr>
      </w:pPr>
      <w:r w:rsidRPr="00593075">
        <w:rPr>
          <w:rFonts w:asciiTheme="minorHAnsi" w:hAnsiTheme="minorHAnsi" w:cs="Arial"/>
          <w:b/>
          <w:bCs/>
          <w:sz w:val="20"/>
          <w:szCs w:val="20"/>
        </w:rPr>
        <w:t>PERSON SPECIFICATION</w:t>
      </w:r>
      <w:r w:rsidR="00593075">
        <w:rPr>
          <w:rFonts w:asciiTheme="minorHAnsi" w:hAnsiTheme="minorHAnsi" w:cs="Arial"/>
          <w:b/>
          <w:bCs/>
          <w:sz w:val="20"/>
          <w:szCs w:val="20"/>
        </w:rPr>
        <w:t xml:space="preserve">: </w:t>
      </w:r>
      <w:r w:rsidR="00BE4989">
        <w:rPr>
          <w:rFonts w:asciiTheme="minorHAnsi" w:hAnsiTheme="minorHAnsi" w:cs="Arial"/>
          <w:sz w:val="20"/>
          <w:szCs w:val="20"/>
        </w:rPr>
        <w:t>Communications &amp; Digital Advisor</w:t>
      </w:r>
      <w:r w:rsidR="00593075" w:rsidRPr="00593075">
        <w:rPr>
          <w:rFonts w:asciiTheme="minorHAnsi" w:hAnsiTheme="minorHAnsi" w:cs="Arial"/>
          <w:sz w:val="20"/>
          <w:szCs w:val="20"/>
        </w:rPr>
        <w:t xml:space="preserve"> </w:t>
      </w:r>
    </w:p>
    <w:tbl>
      <w:tblPr>
        <w:tblW w:w="10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400"/>
      </w:tblGrid>
      <w:tr w:rsidR="00593075" w:rsidRPr="00593075" w14:paraId="18628709" w14:textId="77777777" w:rsidTr="00C36E78">
        <w:tc>
          <w:tcPr>
            <w:tcW w:w="5040" w:type="dxa"/>
          </w:tcPr>
          <w:p w14:paraId="4F2A5434" w14:textId="77777777" w:rsidR="00593075" w:rsidRPr="00593075" w:rsidRDefault="00593075" w:rsidP="00090B08">
            <w:pPr>
              <w:pStyle w:val="Title"/>
              <w:spacing w:line="276" w:lineRule="auto"/>
              <w:ind w:left="34"/>
              <w:jc w:val="left"/>
              <w:rPr>
                <w:rFonts w:asciiTheme="minorHAnsi" w:hAnsiTheme="minorHAnsi" w:cs="Arial"/>
                <w:sz w:val="20"/>
                <w:szCs w:val="20"/>
              </w:rPr>
            </w:pPr>
            <w:r w:rsidRPr="00593075">
              <w:rPr>
                <w:rFonts w:asciiTheme="minorHAnsi" w:hAnsiTheme="minorHAnsi" w:cs="Arial"/>
                <w:sz w:val="20"/>
                <w:szCs w:val="20"/>
              </w:rPr>
              <w:t>Skills</w:t>
            </w:r>
          </w:p>
        </w:tc>
        <w:tc>
          <w:tcPr>
            <w:tcW w:w="5400" w:type="dxa"/>
          </w:tcPr>
          <w:p w14:paraId="25ED36F8" w14:textId="77777777" w:rsidR="00593075" w:rsidRPr="00593075" w:rsidRDefault="00593075" w:rsidP="00090B08">
            <w:pPr>
              <w:pStyle w:val="Title"/>
              <w:spacing w:line="276" w:lineRule="auto"/>
              <w:rPr>
                <w:rFonts w:asciiTheme="minorHAnsi" w:hAnsiTheme="minorHAnsi" w:cs="Arial"/>
                <w:b w:val="0"/>
                <w:bCs w:val="0"/>
                <w:sz w:val="20"/>
                <w:szCs w:val="20"/>
              </w:rPr>
            </w:pPr>
          </w:p>
        </w:tc>
      </w:tr>
      <w:tr w:rsidR="00593075" w:rsidRPr="00593075" w14:paraId="6A95A479" w14:textId="77777777" w:rsidTr="00C36E78">
        <w:tc>
          <w:tcPr>
            <w:tcW w:w="5040" w:type="dxa"/>
          </w:tcPr>
          <w:p w14:paraId="16E32DED" w14:textId="77777777" w:rsidR="00593075" w:rsidRPr="00593075" w:rsidRDefault="00593075" w:rsidP="00090B08">
            <w:pPr>
              <w:pStyle w:val="Title"/>
              <w:spacing w:line="276" w:lineRule="auto"/>
              <w:jc w:val="left"/>
              <w:rPr>
                <w:rFonts w:asciiTheme="minorHAnsi" w:hAnsiTheme="minorHAnsi" w:cs="Arial"/>
                <w:sz w:val="20"/>
                <w:szCs w:val="20"/>
              </w:rPr>
            </w:pPr>
            <w:r w:rsidRPr="00593075">
              <w:rPr>
                <w:rFonts w:asciiTheme="minorHAnsi" w:hAnsiTheme="minorHAnsi" w:cs="Arial"/>
                <w:sz w:val="20"/>
                <w:szCs w:val="20"/>
              </w:rPr>
              <w:t>Essential</w:t>
            </w:r>
          </w:p>
        </w:tc>
        <w:tc>
          <w:tcPr>
            <w:tcW w:w="5400" w:type="dxa"/>
          </w:tcPr>
          <w:p w14:paraId="2465A5C8" w14:textId="77777777" w:rsidR="00593075" w:rsidRPr="00593075" w:rsidRDefault="00593075" w:rsidP="00090B08">
            <w:pPr>
              <w:pStyle w:val="Title"/>
              <w:spacing w:line="276" w:lineRule="auto"/>
              <w:jc w:val="left"/>
              <w:rPr>
                <w:rFonts w:asciiTheme="minorHAnsi" w:hAnsiTheme="minorHAnsi" w:cs="Arial"/>
                <w:sz w:val="20"/>
                <w:szCs w:val="20"/>
              </w:rPr>
            </w:pPr>
            <w:r w:rsidRPr="00593075">
              <w:rPr>
                <w:rFonts w:asciiTheme="minorHAnsi" w:hAnsiTheme="minorHAnsi" w:cs="Arial"/>
                <w:sz w:val="20"/>
                <w:szCs w:val="20"/>
              </w:rPr>
              <w:t>Desirable</w:t>
            </w:r>
          </w:p>
        </w:tc>
      </w:tr>
      <w:tr w:rsidR="00593075" w:rsidRPr="00593075" w14:paraId="23AB3787" w14:textId="77777777" w:rsidTr="00C36E78">
        <w:tc>
          <w:tcPr>
            <w:tcW w:w="5040" w:type="dxa"/>
          </w:tcPr>
          <w:p w14:paraId="09D3A65A" w14:textId="77777777" w:rsidR="00593075" w:rsidRPr="00090B08" w:rsidRDefault="00593075" w:rsidP="00090B08">
            <w:pPr>
              <w:pStyle w:val="ListParagraph"/>
              <w:numPr>
                <w:ilvl w:val="0"/>
                <w:numId w:val="35"/>
              </w:numPr>
              <w:spacing w:line="276" w:lineRule="auto"/>
              <w:rPr>
                <w:rFonts w:asciiTheme="minorHAnsi" w:hAnsiTheme="minorHAnsi" w:cs="Arial"/>
                <w:sz w:val="20"/>
                <w:szCs w:val="20"/>
              </w:rPr>
            </w:pPr>
            <w:r w:rsidRPr="00090B08">
              <w:rPr>
                <w:rFonts w:asciiTheme="minorHAnsi" w:hAnsiTheme="minorHAnsi" w:cs="Arial"/>
                <w:sz w:val="20"/>
                <w:szCs w:val="20"/>
              </w:rPr>
              <w:t>Excellent communication skills</w:t>
            </w:r>
          </w:p>
          <w:p w14:paraId="17A18FDB" w14:textId="77777777" w:rsidR="00593075" w:rsidRPr="00090B08" w:rsidRDefault="00593075" w:rsidP="00090B08">
            <w:pPr>
              <w:pStyle w:val="ListParagraph"/>
              <w:numPr>
                <w:ilvl w:val="0"/>
                <w:numId w:val="35"/>
              </w:numPr>
              <w:spacing w:line="276" w:lineRule="auto"/>
              <w:rPr>
                <w:rFonts w:asciiTheme="minorHAnsi" w:hAnsiTheme="minorHAnsi" w:cs="Arial"/>
                <w:sz w:val="20"/>
                <w:szCs w:val="20"/>
              </w:rPr>
            </w:pPr>
            <w:r w:rsidRPr="00090B08">
              <w:rPr>
                <w:rFonts w:asciiTheme="minorHAnsi" w:hAnsiTheme="minorHAnsi" w:cs="Arial"/>
                <w:sz w:val="20"/>
                <w:szCs w:val="20"/>
              </w:rPr>
              <w:t>Excellent copywriting</w:t>
            </w:r>
          </w:p>
          <w:p w14:paraId="2C189123" w14:textId="77777777" w:rsidR="00593075" w:rsidRPr="00090B08" w:rsidRDefault="00593075" w:rsidP="00090B08">
            <w:pPr>
              <w:pStyle w:val="ListParagraph"/>
              <w:numPr>
                <w:ilvl w:val="0"/>
                <w:numId w:val="35"/>
              </w:numPr>
              <w:spacing w:line="276" w:lineRule="auto"/>
              <w:rPr>
                <w:rFonts w:asciiTheme="minorHAnsi" w:hAnsiTheme="minorHAnsi" w:cs="Arial"/>
                <w:sz w:val="20"/>
                <w:szCs w:val="20"/>
              </w:rPr>
            </w:pPr>
            <w:r w:rsidRPr="00090B08">
              <w:rPr>
                <w:rFonts w:asciiTheme="minorHAnsi" w:hAnsiTheme="minorHAnsi" w:cs="Arial"/>
                <w:sz w:val="20"/>
                <w:szCs w:val="20"/>
              </w:rPr>
              <w:t>Accurate English spelling and grammar</w:t>
            </w:r>
          </w:p>
          <w:p w14:paraId="4584B79E" w14:textId="77777777" w:rsidR="00593075" w:rsidRPr="00090B08" w:rsidRDefault="00593075" w:rsidP="00090B08">
            <w:pPr>
              <w:pStyle w:val="ListParagraph"/>
              <w:numPr>
                <w:ilvl w:val="0"/>
                <w:numId w:val="35"/>
              </w:numPr>
              <w:spacing w:line="276" w:lineRule="auto"/>
              <w:rPr>
                <w:rFonts w:asciiTheme="minorHAnsi" w:hAnsiTheme="minorHAnsi" w:cs="Arial"/>
                <w:sz w:val="20"/>
                <w:szCs w:val="20"/>
              </w:rPr>
            </w:pPr>
            <w:r w:rsidRPr="00090B08">
              <w:rPr>
                <w:rFonts w:asciiTheme="minorHAnsi" w:hAnsiTheme="minorHAnsi" w:cs="Arial"/>
                <w:sz w:val="20"/>
                <w:szCs w:val="20"/>
              </w:rPr>
              <w:t>Computer literate with a sound knowledge of Word, Excel, email and internet</w:t>
            </w:r>
          </w:p>
          <w:p w14:paraId="0F850251" w14:textId="77777777" w:rsidR="00593075" w:rsidRPr="00090B08" w:rsidRDefault="00593075" w:rsidP="00090B08">
            <w:pPr>
              <w:pStyle w:val="ListParagraph"/>
              <w:numPr>
                <w:ilvl w:val="0"/>
                <w:numId w:val="35"/>
              </w:numPr>
              <w:spacing w:line="276" w:lineRule="auto"/>
              <w:rPr>
                <w:rFonts w:asciiTheme="minorHAnsi" w:hAnsiTheme="minorHAnsi" w:cs="Arial"/>
                <w:sz w:val="20"/>
                <w:szCs w:val="20"/>
              </w:rPr>
            </w:pPr>
            <w:r w:rsidRPr="00090B08">
              <w:rPr>
                <w:rFonts w:asciiTheme="minorHAnsi" w:hAnsiTheme="minorHAnsi" w:cs="Arial"/>
                <w:sz w:val="20"/>
                <w:szCs w:val="20"/>
              </w:rPr>
              <w:t>Excellent telephone manner</w:t>
            </w:r>
          </w:p>
          <w:p w14:paraId="7CB68FB3" w14:textId="77777777" w:rsidR="00593075" w:rsidRPr="00090B08" w:rsidRDefault="00593075" w:rsidP="00090B08">
            <w:pPr>
              <w:pStyle w:val="ListParagraph"/>
              <w:numPr>
                <w:ilvl w:val="0"/>
                <w:numId w:val="35"/>
              </w:numPr>
              <w:spacing w:line="276" w:lineRule="auto"/>
              <w:rPr>
                <w:rFonts w:asciiTheme="minorHAnsi" w:hAnsiTheme="minorHAnsi" w:cs="Arial"/>
                <w:sz w:val="20"/>
                <w:szCs w:val="20"/>
              </w:rPr>
            </w:pPr>
            <w:r w:rsidRPr="00090B08">
              <w:rPr>
                <w:rFonts w:asciiTheme="minorHAnsi" w:hAnsiTheme="minorHAnsi" w:cs="Arial"/>
                <w:sz w:val="20"/>
                <w:szCs w:val="20"/>
              </w:rPr>
              <w:t>Diplomacy and tact</w:t>
            </w:r>
          </w:p>
          <w:p w14:paraId="02B3C1AA" w14:textId="088A2E1A" w:rsidR="00593075" w:rsidRPr="00090B08" w:rsidRDefault="00593075" w:rsidP="00090B08">
            <w:pPr>
              <w:pStyle w:val="ListParagraph"/>
              <w:numPr>
                <w:ilvl w:val="0"/>
                <w:numId w:val="35"/>
              </w:numPr>
              <w:spacing w:line="276" w:lineRule="auto"/>
              <w:rPr>
                <w:rFonts w:asciiTheme="minorHAnsi" w:hAnsiTheme="minorHAnsi" w:cs="Arial"/>
                <w:sz w:val="20"/>
                <w:szCs w:val="20"/>
              </w:rPr>
            </w:pPr>
            <w:r w:rsidRPr="00090B08">
              <w:rPr>
                <w:rFonts w:asciiTheme="minorHAnsi" w:hAnsiTheme="minorHAnsi" w:cs="Arial"/>
                <w:sz w:val="20"/>
                <w:szCs w:val="20"/>
              </w:rPr>
              <w:t>Organised and able to work to deadlines</w:t>
            </w:r>
          </w:p>
          <w:p w14:paraId="38174B2D" w14:textId="53A1615C" w:rsidR="00593075" w:rsidRPr="00090B08" w:rsidRDefault="00593075" w:rsidP="00090B08">
            <w:pPr>
              <w:pStyle w:val="ListParagraph"/>
              <w:numPr>
                <w:ilvl w:val="0"/>
                <w:numId w:val="35"/>
              </w:numPr>
              <w:spacing w:line="276" w:lineRule="auto"/>
              <w:rPr>
                <w:rFonts w:asciiTheme="minorHAnsi" w:hAnsiTheme="minorHAnsi" w:cs="Arial"/>
                <w:sz w:val="20"/>
                <w:szCs w:val="20"/>
              </w:rPr>
            </w:pPr>
            <w:r w:rsidRPr="00090B08">
              <w:rPr>
                <w:rFonts w:asciiTheme="minorHAnsi" w:hAnsiTheme="minorHAnsi" w:cs="Arial"/>
                <w:sz w:val="20"/>
                <w:szCs w:val="20"/>
              </w:rPr>
              <w:t xml:space="preserve">Knowledge of design and editing packages </w:t>
            </w:r>
          </w:p>
          <w:p w14:paraId="45193F25" w14:textId="77777777" w:rsidR="00593075" w:rsidRPr="00593075" w:rsidRDefault="00593075" w:rsidP="00090B08">
            <w:pPr>
              <w:spacing w:line="276" w:lineRule="auto"/>
              <w:rPr>
                <w:rFonts w:asciiTheme="minorHAnsi" w:hAnsiTheme="minorHAnsi" w:cs="Arial"/>
                <w:b/>
                <w:bCs/>
                <w:sz w:val="20"/>
                <w:szCs w:val="20"/>
              </w:rPr>
            </w:pPr>
          </w:p>
        </w:tc>
        <w:tc>
          <w:tcPr>
            <w:tcW w:w="5400" w:type="dxa"/>
          </w:tcPr>
          <w:p w14:paraId="7498449C" w14:textId="77777777" w:rsidR="00593075" w:rsidRPr="00593075" w:rsidRDefault="00593075" w:rsidP="00090B08">
            <w:pPr>
              <w:pStyle w:val="Title"/>
              <w:numPr>
                <w:ilvl w:val="0"/>
                <w:numId w:val="35"/>
              </w:numPr>
              <w:spacing w:line="276" w:lineRule="auto"/>
              <w:jc w:val="left"/>
              <w:rPr>
                <w:rFonts w:asciiTheme="minorHAnsi" w:hAnsiTheme="minorHAnsi" w:cs="Arial"/>
                <w:b w:val="0"/>
                <w:bCs w:val="0"/>
                <w:sz w:val="20"/>
                <w:szCs w:val="20"/>
              </w:rPr>
            </w:pPr>
            <w:r w:rsidRPr="00593075">
              <w:rPr>
                <w:rFonts w:asciiTheme="minorHAnsi" w:hAnsiTheme="minorHAnsi" w:cs="Arial"/>
                <w:b w:val="0"/>
                <w:bCs w:val="0"/>
                <w:sz w:val="20"/>
                <w:szCs w:val="20"/>
              </w:rPr>
              <w:t>A current driving licence</w:t>
            </w:r>
          </w:p>
          <w:p w14:paraId="108D012C" w14:textId="77777777" w:rsidR="00593075" w:rsidRPr="00593075" w:rsidRDefault="00593075" w:rsidP="00090B08">
            <w:pPr>
              <w:pStyle w:val="Title"/>
              <w:numPr>
                <w:ilvl w:val="0"/>
                <w:numId w:val="35"/>
              </w:numPr>
              <w:spacing w:line="276" w:lineRule="auto"/>
              <w:jc w:val="left"/>
              <w:rPr>
                <w:rFonts w:asciiTheme="minorHAnsi" w:hAnsiTheme="minorHAnsi" w:cs="Arial"/>
                <w:b w:val="0"/>
                <w:bCs w:val="0"/>
                <w:sz w:val="20"/>
                <w:szCs w:val="20"/>
              </w:rPr>
            </w:pPr>
            <w:r w:rsidRPr="00593075">
              <w:rPr>
                <w:rFonts w:asciiTheme="minorHAnsi" w:hAnsiTheme="minorHAnsi" w:cs="Arial"/>
                <w:b w:val="0"/>
                <w:bCs w:val="0"/>
                <w:sz w:val="20"/>
                <w:szCs w:val="20"/>
              </w:rPr>
              <w:t>Knowledge of the local area</w:t>
            </w:r>
          </w:p>
          <w:p w14:paraId="3D253D1A" w14:textId="77777777" w:rsidR="00593075" w:rsidRPr="00090B08" w:rsidRDefault="00593075" w:rsidP="00090B08">
            <w:pPr>
              <w:pStyle w:val="ListParagraph"/>
              <w:numPr>
                <w:ilvl w:val="0"/>
                <w:numId w:val="35"/>
              </w:numPr>
              <w:spacing w:line="276" w:lineRule="auto"/>
              <w:rPr>
                <w:rFonts w:asciiTheme="minorHAnsi" w:hAnsiTheme="minorHAnsi" w:cs="Arial"/>
                <w:sz w:val="20"/>
                <w:szCs w:val="20"/>
              </w:rPr>
            </w:pPr>
            <w:r w:rsidRPr="00090B08">
              <w:rPr>
                <w:rFonts w:asciiTheme="minorHAnsi" w:hAnsiTheme="minorHAnsi" w:cs="Arial"/>
                <w:sz w:val="20"/>
                <w:szCs w:val="20"/>
              </w:rPr>
              <w:t>Good presentation skills</w:t>
            </w:r>
          </w:p>
          <w:p w14:paraId="32773EA6" w14:textId="531CDA69" w:rsidR="00593075" w:rsidRPr="00090B08" w:rsidRDefault="00593075" w:rsidP="00090B08">
            <w:pPr>
              <w:pStyle w:val="ListParagraph"/>
              <w:numPr>
                <w:ilvl w:val="0"/>
                <w:numId w:val="35"/>
              </w:numPr>
              <w:spacing w:line="276" w:lineRule="auto"/>
              <w:rPr>
                <w:rFonts w:asciiTheme="minorHAnsi" w:hAnsiTheme="minorHAnsi" w:cs="Arial"/>
                <w:sz w:val="20"/>
                <w:szCs w:val="20"/>
              </w:rPr>
            </w:pPr>
            <w:r w:rsidRPr="00090B08">
              <w:rPr>
                <w:rFonts w:asciiTheme="minorHAnsi" w:hAnsiTheme="minorHAnsi" w:cs="Arial"/>
                <w:sz w:val="20"/>
                <w:szCs w:val="20"/>
              </w:rPr>
              <w:t xml:space="preserve">Some filming and PR experience </w:t>
            </w:r>
          </w:p>
        </w:tc>
      </w:tr>
      <w:tr w:rsidR="00593075" w:rsidRPr="00593075" w14:paraId="71D95D27" w14:textId="77777777" w:rsidTr="00C36E78">
        <w:tc>
          <w:tcPr>
            <w:tcW w:w="5040" w:type="dxa"/>
          </w:tcPr>
          <w:p w14:paraId="7A7E0BFC" w14:textId="77777777" w:rsidR="00593075" w:rsidRPr="00593075" w:rsidRDefault="00593075" w:rsidP="00090B08">
            <w:pPr>
              <w:pStyle w:val="Title"/>
              <w:spacing w:line="276" w:lineRule="auto"/>
              <w:jc w:val="left"/>
              <w:rPr>
                <w:rFonts w:asciiTheme="minorHAnsi" w:hAnsiTheme="minorHAnsi" w:cs="Arial"/>
                <w:sz w:val="20"/>
                <w:szCs w:val="20"/>
              </w:rPr>
            </w:pPr>
            <w:r w:rsidRPr="00593075">
              <w:rPr>
                <w:rFonts w:asciiTheme="minorHAnsi" w:hAnsiTheme="minorHAnsi" w:cs="Arial"/>
                <w:sz w:val="20"/>
                <w:szCs w:val="20"/>
              </w:rPr>
              <w:t>Experience</w:t>
            </w:r>
          </w:p>
        </w:tc>
        <w:tc>
          <w:tcPr>
            <w:tcW w:w="5400" w:type="dxa"/>
          </w:tcPr>
          <w:p w14:paraId="509EA97F" w14:textId="77777777" w:rsidR="00593075" w:rsidRPr="00593075" w:rsidRDefault="00593075" w:rsidP="00090B08">
            <w:pPr>
              <w:pStyle w:val="Title"/>
              <w:spacing w:line="276" w:lineRule="auto"/>
              <w:rPr>
                <w:rFonts w:asciiTheme="minorHAnsi" w:hAnsiTheme="minorHAnsi" w:cs="Arial"/>
                <w:sz w:val="20"/>
                <w:szCs w:val="20"/>
              </w:rPr>
            </w:pPr>
          </w:p>
        </w:tc>
      </w:tr>
      <w:tr w:rsidR="00593075" w:rsidRPr="00593075" w14:paraId="572F6A3E" w14:textId="77777777" w:rsidTr="00C36E78">
        <w:tc>
          <w:tcPr>
            <w:tcW w:w="5040" w:type="dxa"/>
          </w:tcPr>
          <w:p w14:paraId="3AD79036" w14:textId="77777777" w:rsidR="00593075" w:rsidRPr="00593075" w:rsidRDefault="00593075" w:rsidP="00090B08">
            <w:pPr>
              <w:pStyle w:val="Title"/>
              <w:spacing w:line="276" w:lineRule="auto"/>
              <w:jc w:val="left"/>
              <w:rPr>
                <w:rFonts w:asciiTheme="minorHAnsi" w:hAnsiTheme="minorHAnsi" w:cs="Arial"/>
                <w:sz w:val="20"/>
                <w:szCs w:val="20"/>
              </w:rPr>
            </w:pPr>
            <w:r w:rsidRPr="00593075">
              <w:rPr>
                <w:rFonts w:asciiTheme="minorHAnsi" w:hAnsiTheme="minorHAnsi" w:cs="Arial"/>
                <w:sz w:val="20"/>
                <w:szCs w:val="20"/>
              </w:rPr>
              <w:t>Essential</w:t>
            </w:r>
          </w:p>
        </w:tc>
        <w:tc>
          <w:tcPr>
            <w:tcW w:w="5400" w:type="dxa"/>
          </w:tcPr>
          <w:p w14:paraId="7AC448F2" w14:textId="77777777" w:rsidR="00593075" w:rsidRPr="00593075" w:rsidRDefault="00593075" w:rsidP="00090B08">
            <w:pPr>
              <w:pStyle w:val="Title"/>
              <w:spacing w:line="276" w:lineRule="auto"/>
              <w:jc w:val="left"/>
              <w:rPr>
                <w:rFonts w:asciiTheme="minorHAnsi" w:hAnsiTheme="minorHAnsi" w:cs="Arial"/>
                <w:sz w:val="20"/>
                <w:szCs w:val="20"/>
              </w:rPr>
            </w:pPr>
            <w:r w:rsidRPr="00593075">
              <w:rPr>
                <w:rFonts w:asciiTheme="minorHAnsi" w:hAnsiTheme="minorHAnsi" w:cs="Arial"/>
                <w:sz w:val="20"/>
                <w:szCs w:val="20"/>
              </w:rPr>
              <w:t>Desirable</w:t>
            </w:r>
          </w:p>
        </w:tc>
      </w:tr>
      <w:tr w:rsidR="00593075" w:rsidRPr="00593075" w14:paraId="6BAFE331" w14:textId="77777777" w:rsidTr="00C36E78">
        <w:tc>
          <w:tcPr>
            <w:tcW w:w="5040" w:type="dxa"/>
          </w:tcPr>
          <w:p w14:paraId="2107E81D" w14:textId="47606685" w:rsidR="00090B08" w:rsidRPr="00593075" w:rsidRDefault="00593075" w:rsidP="00090B08">
            <w:pPr>
              <w:pStyle w:val="Title"/>
              <w:spacing w:line="276" w:lineRule="auto"/>
              <w:jc w:val="left"/>
              <w:rPr>
                <w:rFonts w:asciiTheme="minorHAnsi" w:hAnsiTheme="minorHAnsi" w:cs="Arial"/>
                <w:b w:val="0"/>
                <w:bCs w:val="0"/>
                <w:i/>
                <w:iCs/>
                <w:sz w:val="20"/>
                <w:szCs w:val="20"/>
              </w:rPr>
            </w:pPr>
            <w:r w:rsidRPr="00593075">
              <w:rPr>
                <w:rFonts w:asciiTheme="minorHAnsi" w:hAnsiTheme="minorHAnsi" w:cs="Arial"/>
                <w:b w:val="0"/>
                <w:bCs w:val="0"/>
                <w:i/>
                <w:iCs/>
                <w:sz w:val="20"/>
                <w:szCs w:val="20"/>
              </w:rPr>
              <w:t>Digital &amp; Design</w:t>
            </w:r>
          </w:p>
          <w:p w14:paraId="4869FEE7" w14:textId="77777777" w:rsidR="00593075" w:rsidRPr="00090B08" w:rsidRDefault="00593075" w:rsidP="00090B08">
            <w:pPr>
              <w:pStyle w:val="ListParagraph"/>
              <w:numPr>
                <w:ilvl w:val="0"/>
                <w:numId w:val="36"/>
              </w:numPr>
              <w:spacing w:line="276" w:lineRule="auto"/>
              <w:rPr>
                <w:rFonts w:asciiTheme="minorHAnsi" w:hAnsiTheme="minorHAnsi" w:cs="Arial"/>
                <w:sz w:val="20"/>
                <w:szCs w:val="20"/>
              </w:rPr>
            </w:pPr>
            <w:r w:rsidRPr="00090B08">
              <w:rPr>
                <w:rFonts w:asciiTheme="minorHAnsi" w:hAnsiTheme="minorHAnsi" w:cs="Arial"/>
                <w:sz w:val="20"/>
                <w:szCs w:val="20"/>
              </w:rPr>
              <w:t xml:space="preserve">Graphic Design skills and packages – Photoshop, InDesign </w:t>
            </w:r>
          </w:p>
          <w:p w14:paraId="2564C6E6" w14:textId="77777777" w:rsidR="00593075" w:rsidRPr="00090B08" w:rsidRDefault="00593075" w:rsidP="00090B08">
            <w:pPr>
              <w:pStyle w:val="ListParagraph"/>
              <w:numPr>
                <w:ilvl w:val="0"/>
                <w:numId w:val="36"/>
              </w:numPr>
              <w:spacing w:line="276" w:lineRule="auto"/>
              <w:rPr>
                <w:rFonts w:asciiTheme="minorHAnsi" w:hAnsiTheme="minorHAnsi" w:cs="Arial"/>
                <w:sz w:val="20"/>
                <w:szCs w:val="20"/>
              </w:rPr>
            </w:pPr>
            <w:r w:rsidRPr="00090B08">
              <w:rPr>
                <w:rFonts w:asciiTheme="minorHAnsi" w:hAnsiTheme="minorHAnsi" w:cs="Arial"/>
                <w:sz w:val="20"/>
                <w:szCs w:val="20"/>
              </w:rPr>
              <w:t>Working with designers, printers and other agencies</w:t>
            </w:r>
          </w:p>
          <w:p w14:paraId="262F3D5F" w14:textId="77777777" w:rsidR="00593075" w:rsidRPr="00593075" w:rsidRDefault="00593075" w:rsidP="00090B08">
            <w:pPr>
              <w:pStyle w:val="Title"/>
              <w:numPr>
                <w:ilvl w:val="0"/>
                <w:numId w:val="36"/>
              </w:numPr>
              <w:spacing w:line="276" w:lineRule="auto"/>
              <w:jc w:val="left"/>
              <w:rPr>
                <w:rFonts w:asciiTheme="minorHAnsi" w:hAnsiTheme="minorHAnsi" w:cs="Arial"/>
                <w:b w:val="0"/>
                <w:bCs w:val="0"/>
                <w:sz w:val="20"/>
                <w:szCs w:val="20"/>
              </w:rPr>
            </w:pPr>
            <w:r w:rsidRPr="00593075">
              <w:rPr>
                <w:rFonts w:asciiTheme="minorHAnsi" w:hAnsiTheme="minorHAnsi" w:cs="Arial"/>
                <w:b w:val="0"/>
                <w:bCs w:val="0"/>
                <w:sz w:val="20"/>
                <w:szCs w:val="20"/>
              </w:rPr>
              <w:lastRenderedPageBreak/>
              <w:t xml:space="preserve">An understanding of website content management systems </w:t>
            </w:r>
          </w:p>
          <w:p w14:paraId="7D523ADA" w14:textId="77777777" w:rsidR="00593075" w:rsidRPr="00593075" w:rsidRDefault="00593075" w:rsidP="00090B08">
            <w:pPr>
              <w:pStyle w:val="Title"/>
              <w:numPr>
                <w:ilvl w:val="0"/>
                <w:numId w:val="36"/>
              </w:numPr>
              <w:spacing w:line="276" w:lineRule="auto"/>
              <w:jc w:val="left"/>
              <w:rPr>
                <w:rFonts w:asciiTheme="minorHAnsi" w:hAnsiTheme="minorHAnsi" w:cs="Arial"/>
                <w:b w:val="0"/>
                <w:bCs w:val="0"/>
                <w:sz w:val="20"/>
                <w:szCs w:val="20"/>
              </w:rPr>
            </w:pPr>
            <w:r w:rsidRPr="00593075">
              <w:rPr>
                <w:rFonts w:asciiTheme="minorHAnsi" w:hAnsiTheme="minorHAnsi" w:cs="Arial"/>
                <w:b w:val="0"/>
                <w:bCs w:val="0"/>
                <w:sz w:val="20"/>
                <w:szCs w:val="20"/>
              </w:rPr>
              <w:t xml:space="preserve">Working knowledge of social media and various channels: (Twitter, Facebook, Instagram, Flickr, YouTube, Hootsuite) </w:t>
            </w:r>
          </w:p>
          <w:p w14:paraId="56A8B920" w14:textId="77777777" w:rsidR="00593075" w:rsidRPr="00593075" w:rsidRDefault="00593075" w:rsidP="00090B08">
            <w:pPr>
              <w:pStyle w:val="Title"/>
              <w:numPr>
                <w:ilvl w:val="0"/>
                <w:numId w:val="36"/>
              </w:numPr>
              <w:spacing w:line="276" w:lineRule="auto"/>
              <w:jc w:val="left"/>
              <w:rPr>
                <w:rFonts w:asciiTheme="minorHAnsi" w:hAnsiTheme="minorHAnsi" w:cs="Arial"/>
                <w:b w:val="0"/>
                <w:bCs w:val="0"/>
                <w:sz w:val="20"/>
                <w:szCs w:val="20"/>
              </w:rPr>
            </w:pPr>
            <w:r w:rsidRPr="00593075">
              <w:rPr>
                <w:rFonts w:asciiTheme="minorHAnsi" w:hAnsiTheme="minorHAnsi" w:cs="Arial"/>
                <w:b w:val="0"/>
                <w:bCs w:val="0"/>
                <w:sz w:val="20"/>
                <w:szCs w:val="20"/>
              </w:rPr>
              <w:t xml:space="preserve">Basic statistical analysis (Goggle Analytics) </w:t>
            </w:r>
          </w:p>
          <w:p w14:paraId="21D2EB40" w14:textId="77777777" w:rsidR="00593075" w:rsidRDefault="00593075" w:rsidP="00090B08">
            <w:pPr>
              <w:pStyle w:val="ListParagraph"/>
              <w:numPr>
                <w:ilvl w:val="0"/>
                <w:numId w:val="36"/>
              </w:numPr>
              <w:spacing w:line="276" w:lineRule="auto"/>
              <w:rPr>
                <w:rFonts w:asciiTheme="minorHAnsi" w:hAnsiTheme="minorHAnsi" w:cs="Arial"/>
                <w:sz w:val="20"/>
                <w:szCs w:val="20"/>
              </w:rPr>
            </w:pPr>
            <w:r w:rsidRPr="00090B08">
              <w:rPr>
                <w:rFonts w:asciiTheme="minorHAnsi" w:hAnsiTheme="minorHAnsi" w:cs="Arial"/>
                <w:sz w:val="20"/>
                <w:szCs w:val="20"/>
              </w:rPr>
              <w:t>Digital marketing</w:t>
            </w:r>
          </w:p>
          <w:p w14:paraId="1154AFE4" w14:textId="3DAA0A92" w:rsidR="002607CB" w:rsidRPr="00090B08" w:rsidRDefault="002607CB" w:rsidP="00090B08">
            <w:pPr>
              <w:pStyle w:val="ListParagraph"/>
              <w:numPr>
                <w:ilvl w:val="0"/>
                <w:numId w:val="36"/>
              </w:numPr>
              <w:spacing w:line="276" w:lineRule="auto"/>
              <w:rPr>
                <w:rFonts w:asciiTheme="minorHAnsi" w:hAnsiTheme="minorHAnsi" w:cs="Arial"/>
                <w:sz w:val="20"/>
                <w:szCs w:val="20"/>
              </w:rPr>
            </w:pPr>
            <w:r>
              <w:rPr>
                <w:rFonts w:asciiTheme="minorHAnsi" w:hAnsiTheme="minorHAnsi" w:cs="Arial"/>
                <w:sz w:val="20"/>
                <w:szCs w:val="20"/>
              </w:rPr>
              <w:t>Understanding of branding</w:t>
            </w:r>
          </w:p>
          <w:p w14:paraId="3397BBEF" w14:textId="4042AF6B" w:rsidR="00593075" w:rsidRPr="00090B08" w:rsidRDefault="00620E16" w:rsidP="00090B08">
            <w:pPr>
              <w:spacing w:line="276" w:lineRule="auto"/>
              <w:rPr>
                <w:rFonts w:asciiTheme="minorHAnsi" w:hAnsiTheme="minorHAnsi" w:cs="Arial"/>
                <w:i/>
                <w:iCs/>
                <w:sz w:val="20"/>
                <w:szCs w:val="20"/>
              </w:rPr>
            </w:pPr>
            <w:r>
              <w:rPr>
                <w:rFonts w:asciiTheme="minorHAnsi" w:hAnsiTheme="minorHAnsi" w:cs="Arial"/>
                <w:i/>
                <w:iCs/>
                <w:sz w:val="20"/>
                <w:szCs w:val="20"/>
              </w:rPr>
              <w:t>Communications</w:t>
            </w:r>
          </w:p>
          <w:p w14:paraId="5EBC6441" w14:textId="35C56361" w:rsidR="00C83242" w:rsidRDefault="00C83242" w:rsidP="00090B08">
            <w:pPr>
              <w:pStyle w:val="ListParagraph"/>
              <w:numPr>
                <w:ilvl w:val="0"/>
                <w:numId w:val="36"/>
              </w:numPr>
              <w:spacing w:line="276" w:lineRule="auto"/>
              <w:rPr>
                <w:rFonts w:asciiTheme="minorHAnsi" w:hAnsiTheme="minorHAnsi" w:cs="Arial"/>
                <w:sz w:val="20"/>
                <w:szCs w:val="20"/>
              </w:rPr>
            </w:pPr>
            <w:r>
              <w:rPr>
                <w:rFonts w:asciiTheme="minorHAnsi" w:hAnsiTheme="minorHAnsi" w:cs="Arial"/>
                <w:sz w:val="20"/>
                <w:szCs w:val="20"/>
              </w:rPr>
              <w:t xml:space="preserve">Targetted creatve </w:t>
            </w:r>
            <w:r w:rsidR="00995960">
              <w:rPr>
                <w:rFonts w:asciiTheme="minorHAnsi" w:hAnsiTheme="minorHAnsi" w:cs="Arial"/>
                <w:sz w:val="20"/>
                <w:szCs w:val="20"/>
              </w:rPr>
              <w:t xml:space="preserve">content creation for various social media channels </w:t>
            </w:r>
          </w:p>
          <w:p w14:paraId="40D3A558" w14:textId="48758000" w:rsidR="00593075" w:rsidRDefault="00593075" w:rsidP="00090B08">
            <w:pPr>
              <w:pStyle w:val="ListParagraph"/>
              <w:numPr>
                <w:ilvl w:val="0"/>
                <w:numId w:val="36"/>
              </w:numPr>
              <w:spacing w:line="276" w:lineRule="auto"/>
              <w:rPr>
                <w:rFonts w:asciiTheme="minorHAnsi" w:hAnsiTheme="minorHAnsi" w:cs="Arial"/>
                <w:sz w:val="20"/>
                <w:szCs w:val="20"/>
              </w:rPr>
            </w:pPr>
            <w:r w:rsidRPr="00090B08">
              <w:rPr>
                <w:rFonts w:asciiTheme="minorHAnsi" w:hAnsiTheme="minorHAnsi" w:cs="Arial"/>
                <w:sz w:val="20"/>
                <w:szCs w:val="20"/>
              </w:rPr>
              <w:t xml:space="preserve">Writing newsletters or content for marketing channels  </w:t>
            </w:r>
          </w:p>
          <w:p w14:paraId="53E341A5" w14:textId="5BBBB912" w:rsidR="00995960" w:rsidRPr="00090B08" w:rsidRDefault="00995960" w:rsidP="00090B08">
            <w:pPr>
              <w:pStyle w:val="ListParagraph"/>
              <w:numPr>
                <w:ilvl w:val="0"/>
                <w:numId w:val="36"/>
              </w:numPr>
              <w:spacing w:line="276" w:lineRule="auto"/>
              <w:rPr>
                <w:rFonts w:asciiTheme="minorHAnsi" w:hAnsiTheme="minorHAnsi" w:cs="Arial"/>
                <w:sz w:val="20"/>
                <w:szCs w:val="20"/>
              </w:rPr>
            </w:pPr>
            <w:r>
              <w:rPr>
                <w:rFonts w:asciiTheme="minorHAnsi" w:hAnsiTheme="minorHAnsi" w:cs="Arial"/>
                <w:sz w:val="20"/>
                <w:szCs w:val="20"/>
              </w:rPr>
              <w:t xml:space="preserve">Compiling </w:t>
            </w:r>
            <w:r w:rsidR="00EB45CB">
              <w:rPr>
                <w:rFonts w:asciiTheme="minorHAnsi" w:hAnsiTheme="minorHAnsi" w:cs="Arial"/>
                <w:sz w:val="20"/>
                <w:szCs w:val="20"/>
              </w:rPr>
              <w:t xml:space="preserve">and presenting social media insights in effective and compelling ways </w:t>
            </w:r>
          </w:p>
          <w:p w14:paraId="127AFD82" w14:textId="148AB20C" w:rsidR="00593075" w:rsidRPr="00090B08" w:rsidRDefault="00593075" w:rsidP="00090B08">
            <w:pPr>
              <w:pStyle w:val="ListParagraph"/>
              <w:numPr>
                <w:ilvl w:val="0"/>
                <w:numId w:val="36"/>
              </w:numPr>
              <w:spacing w:line="276" w:lineRule="auto"/>
              <w:rPr>
                <w:rFonts w:asciiTheme="minorHAnsi" w:hAnsiTheme="minorHAnsi" w:cs="Arial"/>
                <w:sz w:val="20"/>
                <w:szCs w:val="20"/>
              </w:rPr>
            </w:pPr>
            <w:r w:rsidRPr="00090B08">
              <w:rPr>
                <w:rFonts w:asciiTheme="minorHAnsi" w:hAnsiTheme="minorHAnsi" w:cs="Arial"/>
                <w:sz w:val="20"/>
                <w:szCs w:val="20"/>
              </w:rPr>
              <w:t xml:space="preserve">An understanding of the </w:t>
            </w:r>
            <w:r w:rsidR="00620E16">
              <w:rPr>
                <w:rFonts w:asciiTheme="minorHAnsi" w:hAnsiTheme="minorHAnsi" w:cs="Arial"/>
                <w:sz w:val="20"/>
                <w:szCs w:val="20"/>
              </w:rPr>
              <w:t>communications</w:t>
            </w:r>
            <w:r w:rsidRPr="00090B08">
              <w:rPr>
                <w:rFonts w:asciiTheme="minorHAnsi" w:hAnsiTheme="minorHAnsi" w:cs="Arial"/>
                <w:sz w:val="20"/>
                <w:szCs w:val="20"/>
              </w:rPr>
              <w:t xml:space="preserve"> mix  </w:t>
            </w:r>
          </w:p>
          <w:p w14:paraId="135C2438" w14:textId="77777777" w:rsidR="00593075" w:rsidRPr="00090B08" w:rsidRDefault="00593075" w:rsidP="00090B08">
            <w:pPr>
              <w:pStyle w:val="ListParagraph"/>
              <w:numPr>
                <w:ilvl w:val="0"/>
                <w:numId w:val="36"/>
              </w:numPr>
              <w:spacing w:line="276" w:lineRule="auto"/>
              <w:rPr>
                <w:rFonts w:asciiTheme="minorHAnsi" w:hAnsiTheme="minorHAnsi" w:cs="Arial"/>
                <w:sz w:val="20"/>
                <w:szCs w:val="20"/>
              </w:rPr>
            </w:pPr>
            <w:r w:rsidRPr="00090B08">
              <w:rPr>
                <w:rFonts w:asciiTheme="minorHAnsi" w:hAnsiTheme="minorHAnsi" w:cs="Arial"/>
                <w:sz w:val="20"/>
                <w:szCs w:val="20"/>
              </w:rPr>
              <w:t xml:space="preserve">Planning </w:t>
            </w:r>
          </w:p>
          <w:p w14:paraId="50E63077" w14:textId="77777777" w:rsidR="00593075" w:rsidRPr="00090B08" w:rsidRDefault="00593075" w:rsidP="00090B08">
            <w:pPr>
              <w:pStyle w:val="ListParagraph"/>
              <w:numPr>
                <w:ilvl w:val="0"/>
                <w:numId w:val="36"/>
              </w:numPr>
              <w:spacing w:line="276" w:lineRule="auto"/>
              <w:rPr>
                <w:rFonts w:asciiTheme="minorHAnsi" w:hAnsiTheme="minorHAnsi" w:cs="Arial"/>
                <w:sz w:val="20"/>
                <w:szCs w:val="20"/>
              </w:rPr>
            </w:pPr>
            <w:r w:rsidRPr="00090B08">
              <w:rPr>
                <w:rFonts w:asciiTheme="minorHAnsi" w:hAnsiTheme="minorHAnsi" w:cs="Arial"/>
                <w:sz w:val="20"/>
                <w:szCs w:val="20"/>
              </w:rPr>
              <w:t>Working to deadlines</w:t>
            </w:r>
          </w:p>
          <w:p w14:paraId="49A2A3FA" w14:textId="331212B1" w:rsidR="00593075" w:rsidRPr="00090B08" w:rsidRDefault="00593075" w:rsidP="00090B08">
            <w:pPr>
              <w:pStyle w:val="ListParagraph"/>
              <w:numPr>
                <w:ilvl w:val="0"/>
                <w:numId w:val="36"/>
              </w:numPr>
              <w:spacing w:line="276" w:lineRule="auto"/>
              <w:rPr>
                <w:rFonts w:asciiTheme="minorHAnsi" w:hAnsiTheme="minorHAnsi" w:cs="Arial"/>
                <w:sz w:val="20"/>
                <w:szCs w:val="20"/>
              </w:rPr>
            </w:pPr>
            <w:r w:rsidRPr="00090B08">
              <w:rPr>
                <w:rFonts w:asciiTheme="minorHAnsi" w:hAnsiTheme="minorHAnsi" w:cs="Arial"/>
                <w:sz w:val="20"/>
                <w:szCs w:val="20"/>
              </w:rPr>
              <w:t>Working with the public</w:t>
            </w:r>
          </w:p>
        </w:tc>
        <w:tc>
          <w:tcPr>
            <w:tcW w:w="5400" w:type="dxa"/>
          </w:tcPr>
          <w:p w14:paraId="017B8CA9" w14:textId="77777777" w:rsidR="00593075" w:rsidRPr="00090B08" w:rsidRDefault="00593075" w:rsidP="00090B08">
            <w:pPr>
              <w:pStyle w:val="ListParagraph"/>
              <w:numPr>
                <w:ilvl w:val="0"/>
                <w:numId w:val="36"/>
              </w:numPr>
              <w:spacing w:line="276" w:lineRule="auto"/>
              <w:rPr>
                <w:rFonts w:asciiTheme="minorHAnsi" w:hAnsiTheme="minorHAnsi" w:cs="Arial"/>
                <w:sz w:val="20"/>
                <w:szCs w:val="20"/>
              </w:rPr>
            </w:pPr>
            <w:r w:rsidRPr="00090B08">
              <w:rPr>
                <w:rFonts w:asciiTheme="minorHAnsi" w:hAnsiTheme="minorHAnsi" w:cs="Arial"/>
                <w:sz w:val="20"/>
                <w:szCs w:val="20"/>
              </w:rPr>
              <w:lastRenderedPageBreak/>
              <w:t>Supervision of volunteers and other trainees</w:t>
            </w:r>
          </w:p>
          <w:p w14:paraId="7BCFCEF9" w14:textId="77777777" w:rsidR="00593075" w:rsidRPr="00593075" w:rsidRDefault="00593075" w:rsidP="00090B08">
            <w:pPr>
              <w:pStyle w:val="Title"/>
              <w:numPr>
                <w:ilvl w:val="0"/>
                <w:numId w:val="36"/>
              </w:numPr>
              <w:spacing w:line="276" w:lineRule="auto"/>
              <w:jc w:val="left"/>
              <w:rPr>
                <w:rFonts w:asciiTheme="minorHAnsi" w:hAnsiTheme="minorHAnsi" w:cs="Arial"/>
                <w:b w:val="0"/>
                <w:bCs w:val="0"/>
                <w:sz w:val="20"/>
                <w:szCs w:val="20"/>
              </w:rPr>
            </w:pPr>
            <w:r w:rsidRPr="00593075">
              <w:rPr>
                <w:rFonts w:asciiTheme="minorHAnsi" w:hAnsiTheme="minorHAnsi" w:cs="Arial"/>
                <w:b w:val="0"/>
                <w:bCs w:val="0"/>
                <w:sz w:val="20"/>
                <w:szCs w:val="20"/>
              </w:rPr>
              <w:t>Familiarity with Spektrix or another computerised Box Office system</w:t>
            </w:r>
          </w:p>
          <w:p w14:paraId="6E442905" w14:textId="77777777" w:rsidR="00593075" w:rsidRPr="00090B08" w:rsidRDefault="00593075" w:rsidP="00090B08">
            <w:pPr>
              <w:pStyle w:val="ListParagraph"/>
              <w:numPr>
                <w:ilvl w:val="0"/>
                <w:numId w:val="36"/>
              </w:numPr>
              <w:spacing w:line="276" w:lineRule="auto"/>
              <w:rPr>
                <w:rFonts w:asciiTheme="minorHAnsi" w:hAnsiTheme="minorHAnsi" w:cs="Arial"/>
                <w:sz w:val="20"/>
                <w:szCs w:val="20"/>
              </w:rPr>
            </w:pPr>
            <w:r w:rsidRPr="00090B08">
              <w:rPr>
                <w:rFonts w:asciiTheme="minorHAnsi" w:hAnsiTheme="minorHAnsi" w:cs="Arial"/>
                <w:sz w:val="20"/>
                <w:szCs w:val="20"/>
              </w:rPr>
              <w:t>Report writing</w:t>
            </w:r>
          </w:p>
          <w:p w14:paraId="47E68A7E" w14:textId="77777777" w:rsidR="00593075" w:rsidRPr="00593075" w:rsidRDefault="00593075" w:rsidP="00090B08">
            <w:pPr>
              <w:pStyle w:val="Title"/>
              <w:numPr>
                <w:ilvl w:val="0"/>
                <w:numId w:val="36"/>
              </w:numPr>
              <w:spacing w:line="276" w:lineRule="auto"/>
              <w:jc w:val="left"/>
              <w:rPr>
                <w:rFonts w:asciiTheme="minorHAnsi" w:hAnsiTheme="minorHAnsi" w:cs="Arial"/>
                <w:b w:val="0"/>
                <w:bCs w:val="0"/>
                <w:sz w:val="20"/>
                <w:szCs w:val="20"/>
              </w:rPr>
            </w:pPr>
            <w:r w:rsidRPr="00593075">
              <w:rPr>
                <w:rFonts w:asciiTheme="minorHAnsi" w:hAnsiTheme="minorHAnsi" w:cs="Arial"/>
                <w:b w:val="0"/>
                <w:bCs w:val="0"/>
                <w:sz w:val="20"/>
                <w:szCs w:val="20"/>
              </w:rPr>
              <w:lastRenderedPageBreak/>
              <w:t>An understanding of audience development</w:t>
            </w:r>
          </w:p>
          <w:p w14:paraId="4C204160" w14:textId="2A1928BD" w:rsidR="00593075" w:rsidRPr="00090B08" w:rsidRDefault="00593075" w:rsidP="00090B08">
            <w:pPr>
              <w:pStyle w:val="Title"/>
              <w:numPr>
                <w:ilvl w:val="0"/>
                <w:numId w:val="36"/>
              </w:numPr>
              <w:spacing w:line="276" w:lineRule="auto"/>
              <w:jc w:val="left"/>
              <w:rPr>
                <w:rFonts w:asciiTheme="minorHAnsi" w:hAnsiTheme="minorHAnsi" w:cs="Arial"/>
                <w:b w:val="0"/>
                <w:bCs w:val="0"/>
                <w:sz w:val="20"/>
                <w:szCs w:val="20"/>
              </w:rPr>
            </w:pPr>
            <w:r w:rsidRPr="00593075">
              <w:rPr>
                <w:rFonts w:asciiTheme="minorHAnsi" w:hAnsiTheme="minorHAnsi" w:cs="Arial"/>
                <w:b w:val="0"/>
                <w:bCs w:val="0"/>
                <w:sz w:val="20"/>
                <w:szCs w:val="20"/>
              </w:rPr>
              <w:t xml:space="preserve">An understanding of the Data Protection Act </w:t>
            </w:r>
            <w:r w:rsidRPr="00090B08">
              <w:rPr>
                <w:rFonts w:asciiTheme="minorHAnsi" w:hAnsiTheme="minorHAnsi" w:cs="Arial"/>
                <w:b w:val="0"/>
                <w:bCs w:val="0"/>
                <w:sz w:val="20"/>
                <w:szCs w:val="20"/>
              </w:rPr>
              <w:t>and other relevant legislation</w:t>
            </w:r>
          </w:p>
          <w:p w14:paraId="14088A5C" w14:textId="77777777" w:rsidR="00593075" w:rsidRPr="00090B08" w:rsidRDefault="00593075" w:rsidP="00090B08">
            <w:pPr>
              <w:pStyle w:val="ListParagraph"/>
              <w:numPr>
                <w:ilvl w:val="0"/>
                <w:numId w:val="36"/>
              </w:numPr>
              <w:spacing w:line="276" w:lineRule="auto"/>
              <w:rPr>
                <w:rFonts w:asciiTheme="minorHAnsi" w:hAnsiTheme="minorHAnsi" w:cs="Arial"/>
                <w:sz w:val="20"/>
                <w:szCs w:val="20"/>
              </w:rPr>
            </w:pPr>
            <w:r w:rsidRPr="00090B08">
              <w:rPr>
                <w:rFonts w:asciiTheme="minorHAnsi" w:hAnsiTheme="minorHAnsi" w:cs="Arial"/>
                <w:sz w:val="20"/>
                <w:szCs w:val="20"/>
              </w:rPr>
              <w:t>Managing a budget</w:t>
            </w:r>
          </w:p>
          <w:p w14:paraId="1327BD96" w14:textId="77777777" w:rsidR="00593075" w:rsidRDefault="00593075" w:rsidP="00090B08">
            <w:pPr>
              <w:pStyle w:val="ListParagraph"/>
              <w:numPr>
                <w:ilvl w:val="0"/>
                <w:numId w:val="36"/>
              </w:numPr>
              <w:spacing w:line="276" w:lineRule="auto"/>
              <w:rPr>
                <w:rFonts w:asciiTheme="minorHAnsi" w:hAnsiTheme="minorHAnsi" w:cs="Arial"/>
                <w:sz w:val="20"/>
                <w:szCs w:val="20"/>
              </w:rPr>
            </w:pPr>
            <w:r w:rsidRPr="00090B08">
              <w:rPr>
                <w:rFonts w:asciiTheme="minorHAnsi" w:hAnsiTheme="minorHAnsi" w:cs="Arial"/>
                <w:sz w:val="20"/>
                <w:szCs w:val="20"/>
              </w:rPr>
              <w:t>An understanding of the development and implementation of short term and long term marketing strategies</w:t>
            </w:r>
          </w:p>
          <w:p w14:paraId="76A0D04C" w14:textId="77777777" w:rsidR="002607CB" w:rsidRPr="00090B08" w:rsidRDefault="002607CB" w:rsidP="002607CB">
            <w:pPr>
              <w:pStyle w:val="ListParagraph"/>
              <w:numPr>
                <w:ilvl w:val="0"/>
                <w:numId w:val="36"/>
              </w:numPr>
              <w:spacing w:line="276" w:lineRule="auto"/>
              <w:rPr>
                <w:rFonts w:asciiTheme="minorHAnsi" w:hAnsiTheme="minorHAnsi" w:cs="Arial"/>
                <w:sz w:val="20"/>
                <w:szCs w:val="20"/>
              </w:rPr>
            </w:pPr>
            <w:r w:rsidRPr="00090B08">
              <w:rPr>
                <w:rFonts w:asciiTheme="minorHAnsi" w:hAnsiTheme="minorHAnsi" w:cs="Arial"/>
                <w:sz w:val="20"/>
                <w:szCs w:val="20"/>
              </w:rPr>
              <w:t>Experience of working in an arts/creative /cultural organisation in a marketing role</w:t>
            </w:r>
          </w:p>
          <w:p w14:paraId="64BAC1F6" w14:textId="4784B559" w:rsidR="002607CB" w:rsidRPr="00090B08" w:rsidRDefault="002607CB" w:rsidP="002607CB">
            <w:pPr>
              <w:pStyle w:val="ListParagraph"/>
              <w:spacing w:line="276" w:lineRule="auto"/>
              <w:rPr>
                <w:rFonts w:asciiTheme="minorHAnsi" w:hAnsiTheme="minorHAnsi" w:cs="Arial"/>
                <w:sz w:val="20"/>
                <w:szCs w:val="20"/>
              </w:rPr>
            </w:pPr>
          </w:p>
        </w:tc>
      </w:tr>
      <w:tr w:rsidR="00593075" w:rsidRPr="00593075" w14:paraId="45B930EE" w14:textId="77777777" w:rsidTr="00C36E78">
        <w:tc>
          <w:tcPr>
            <w:tcW w:w="5040" w:type="dxa"/>
          </w:tcPr>
          <w:p w14:paraId="55ABAD0F" w14:textId="77777777" w:rsidR="00593075" w:rsidRPr="00593075" w:rsidRDefault="00593075" w:rsidP="00090B08">
            <w:pPr>
              <w:pStyle w:val="Title"/>
              <w:spacing w:line="276" w:lineRule="auto"/>
              <w:jc w:val="left"/>
              <w:rPr>
                <w:rFonts w:asciiTheme="minorHAnsi" w:hAnsiTheme="minorHAnsi" w:cs="Arial"/>
                <w:b w:val="0"/>
                <w:bCs w:val="0"/>
                <w:sz w:val="20"/>
                <w:szCs w:val="20"/>
              </w:rPr>
            </w:pPr>
            <w:r w:rsidRPr="00593075">
              <w:rPr>
                <w:rFonts w:asciiTheme="minorHAnsi" w:hAnsiTheme="minorHAnsi" w:cs="Arial"/>
                <w:sz w:val="20"/>
                <w:szCs w:val="20"/>
              </w:rPr>
              <w:lastRenderedPageBreak/>
              <w:t>Qualifications and/or Training</w:t>
            </w:r>
          </w:p>
        </w:tc>
        <w:tc>
          <w:tcPr>
            <w:tcW w:w="5400" w:type="dxa"/>
          </w:tcPr>
          <w:p w14:paraId="361B05C5" w14:textId="77777777" w:rsidR="00593075" w:rsidRPr="00593075" w:rsidRDefault="00593075" w:rsidP="00090B08">
            <w:pPr>
              <w:spacing w:line="276" w:lineRule="auto"/>
              <w:ind w:right="-1310"/>
              <w:rPr>
                <w:rFonts w:asciiTheme="minorHAnsi" w:hAnsiTheme="minorHAnsi"/>
                <w:b/>
                <w:bCs/>
                <w:sz w:val="20"/>
                <w:szCs w:val="20"/>
              </w:rPr>
            </w:pPr>
            <w:r w:rsidRPr="00593075">
              <w:rPr>
                <w:rFonts w:asciiTheme="minorHAnsi" w:hAnsiTheme="minorHAnsi"/>
                <w:sz w:val="20"/>
                <w:szCs w:val="20"/>
              </w:rPr>
              <w:tab/>
            </w:r>
            <w:r w:rsidRPr="00593075">
              <w:rPr>
                <w:rFonts w:asciiTheme="minorHAnsi" w:hAnsiTheme="minorHAnsi"/>
                <w:sz w:val="20"/>
                <w:szCs w:val="20"/>
              </w:rPr>
              <w:tab/>
            </w:r>
            <w:r w:rsidRPr="00593075">
              <w:rPr>
                <w:rFonts w:asciiTheme="minorHAnsi" w:hAnsiTheme="minorHAnsi"/>
                <w:sz w:val="20"/>
                <w:szCs w:val="20"/>
              </w:rPr>
              <w:tab/>
            </w:r>
          </w:p>
        </w:tc>
      </w:tr>
      <w:tr w:rsidR="00593075" w:rsidRPr="00593075" w14:paraId="3D6A9F0D" w14:textId="77777777" w:rsidTr="00C36E78">
        <w:tc>
          <w:tcPr>
            <w:tcW w:w="5040" w:type="dxa"/>
          </w:tcPr>
          <w:p w14:paraId="6C96F68C" w14:textId="77777777" w:rsidR="00593075" w:rsidRPr="00593075" w:rsidRDefault="00593075" w:rsidP="00090B08">
            <w:pPr>
              <w:pStyle w:val="Title"/>
              <w:spacing w:line="276" w:lineRule="auto"/>
              <w:jc w:val="left"/>
              <w:rPr>
                <w:rFonts w:asciiTheme="minorHAnsi" w:hAnsiTheme="minorHAnsi" w:cs="Arial"/>
                <w:sz w:val="20"/>
                <w:szCs w:val="20"/>
              </w:rPr>
            </w:pPr>
            <w:r w:rsidRPr="00593075">
              <w:rPr>
                <w:rFonts w:asciiTheme="minorHAnsi" w:hAnsiTheme="minorHAnsi" w:cs="Arial"/>
                <w:sz w:val="20"/>
                <w:szCs w:val="20"/>
              </w:rPr>
              <w:t>Essential</w:t>
            </w:r>
          </w:p>
        </w:tc>
        <w:tc>
          <w:tcPr>
            <w:tcW w:w="5400" w:type="dxa"/>
          </w:tcPr>
          <w:p w14:paraId="767D3BC3" w14:textId="77777777" w:rsidR="00593075" w:rsidRPr="00593075" w:rsidRDefault="00593075" w:rsidP="00090B08">
            <w:pPr>
              <w:pStyle w:val="Title"/>
              <w:spacing w:line="276" w:lineRule="auto"/>
              <w:jc w:val="left"/>
              <w:rPr>
                <w:rFonts w:asciiTheme="minorHAnsi" w:hAnsiTheme="minorHAnsi" w:cs="Arial"/>
                <w:sz w:val="20"/>
                <w:szCs w:val="20"/>
              </w:rPr>
            </w:pPr>
            <w:r w:rsidRPr="00593075">
              <w:rPr>
                <w:rFonts w:asciiTheme="minorHAnsi" w:hAnsiTheme="minorHAnsi" w:cs="Arial"/>
                <w:sz w:val="20"/>
                <w:szCs w:val="20"/>
              </w:rPr>
              <w:t>Desirable</w:t>
            </w:r>
          </w:p>
        </w:tc>
      </w:tr>
      <w:tr w:rsidR="00593075" w:rsidRPr="00593075" w14:paraId="25AD15C9" w14:textId="77777777" w:rsidTr="00C36E78">
        <w:tc>
          <w:tcPr>
            <w:tcW w:w="5040" w:type="dxa"/>
          </w:tcPr>
          <w:p w14:paraId="3E648F43" w14:textId="524956F1" w:rsidR="00593075" w:rsidRPr="00593075" w:rsidRDefault="00593075" w:rsidP="00090B08">
            <w:pPr>
              <w:pStyle w:val="Heading2"/>
              <w:spacing w:line="276" w:lineRule="auto"/>
              <w:jc w:val="left"/>
              <w:rPr>
                <w:rFonts w:asciiTheme="minorHAnsi" w:hAnsiTheme="minorHAnsi" w:cs="Arial"/>
                <w:b w:val="0"/>
                <w:bCs w:val="0"/>
                <w:sz w:val="20"/>
                <w:szCs w:val="20"/>
              </w:rPr>
            </w:pPr>
            <w:r w:rsidRPr="00593075">
              <w:rPr>
                <w:rFonts w:asciiTheme="minorHAnsi" w:hAnsiTheme="minorHAnsi" w:cs="Arial"/>
                <w:b w:val="0"/>
                <w:bCs w:val="0"/>
                <w:sz w:val="20"/>
                <w:szCs w:val="20"/>
              </w:rPr>
              <w:t xml:space="preserve">Educated to </w:t>
            </w:r>
            <w:r w:rsidR="00567B3D">
              <w:rPr>
                <w:rFonts w:asciiTheme="minorHAnsi" w:hAnsiTheme="minorHAnsi" w:cs="Arial"/>
                <w:b w:val="0"/>
                <w:bCs w:val="0"/>
                <w:sz w:val="20"/>
                <w:szCs w:val="20"/>
              </w:rPr>
              <w:t>degree level standard</w:t>
            </w:r>
            <w:r w:rsidRPr="00593075">
              <w:rPr>
                <w:rFonts w:asciiTheme="minorHAnsi" w:hAnsiTheme="minorHAnsi" w:cs="Arial"/>
                <w:b w:val="0"/>
                <w:bCs w:val="0"/>
                <w:sz w:val="20"/>
                <w:szCs w:val="20"/>
              </w:rPr>
              <w:t xml:space="preserve"> in subjects relevant to the post</w:t>
            </w:r>
          </w:p>
          <w:p w14:paraId="32D8D981" w14:textId="77777777" w:rsidR="00593075" w:rsidRPr="00593075" w:rsidRDefault="00593075" w:rsidP="00090B08">
            <w:pPr>
              <w:spacing w:line="276" w:lineRule="auto"/>
              <w:rPr>
                <w:rFonts w:asciiTheme="minorHAnsi" w:hAnsiTheme="minorHAnsi"/>
                <w:sz w:val="20"/>
                <w:szCs w:val="20"/>
              </w:rPr>
            </w:pPr>
          </w:p>
          <w:p w14:paraId="441CED60" w14:textId="77777777" w:rsidR="00593075" w:rsidRPr="00593075" w:rsidRDefault="00593075" w:rsidP="00090B08">
            <w:pPr>
              <w:pStyle w:val="Title"/>
              <w:spacing w:line="276" w:lineRule="auto"/>
              <w:jc w:val="left"/>
              <w:rPr>
                <w:rFonts w:asciiTheme="minorHAnsi" w:hAnsiTheme="minorHAnsi" w:cs="Arial"/>
                <w:b w:val="0"/>
                <w:bCs w:val="0"/>
                <w:sz w:val="20"/>
                <w:szCs w:val="20"/>
              </w:rPr>
            </w:pPr>
          </w:p>
        </w:tc>
        <w:tc>
          <w:tcPr>
            <w:tcW w:w="5400" w:type="dxa"/>
          </w:tcPr>
          <w:p w14:paraId="24CB489B" w14:textId="77777777" w:rsidR="00593075" w:rsidRPr="00593075" w:rsidRDefault="00593075" w:rsidP="00090B08">
            <w:pPr>
              <w:pStyle w:val="Title"/>
              <w:spacing w:line="276" w:lineRule="auto"/>
              <w:jc w:val="left"/>
              <w:rPr>
                <w:rFonts w:asciiTheme="minorHAnsi" w:hAnsiTheme="minorHAnsi" w:cs="Arial"/>
                <w:b w:val="0"/>
                <w:bCs w:val="0"/>
                <w:sz w:val="20"/>
                <w:szCs w:val="20"/>
              </w:rPr>
            </w:pPr>
            <w:r w:rsidRPr="00593075">
              <w:rPr>
                <w:rFonts w:asciiTheme="minorHAnsi" w:hAnsiTheme="minorHAnsi" w:cs="Arial"/>
                <w:b w:val="0"/>
                <w:bCs w:val="0"/>
                <w:sz w:val="20"/>
                <w:szCs w:val="20"/>
              </w:rPr>
              <w:t>Training courses undertaken in design, marketing, digital and social media</w:t>
            </w:r>
          </w:p>
        </w:tc>
      </w:tr>
      <w:tr w:rsidR="00593075" w:rsidRPr="00593075" w14:paraId="2C3EB09A" w14:textId="77777777" w:rsidTr="00C36E78">
        <w:tc>
          <w:tcPr>
            <w:tcW w:w="5040" w:type="dxa"/>
          </w:tcPr>
          <w:p w14:paraId="7C2991B0" w14:textId="77777777" w:rsidR="00593075" w:rsidRPr="00593075" w:rsidRDefault="00593075" w:rsidP="00090B08">
            <w:pPr>
              <w:pStyle w:val="Title"/>
              <w:spacing w:line="276" w:lineRule="auto"/>
              <w:jc w:val="left"/>
              <w:rPr>
                <w:rFonts w:asciiTheme="minorHAnsi" w:hAnsiTheme="minorHAnsi" w:cs="Arial"/>
                <w:sz w:val="20"/>
                <w:szCs w:val="20"/>
              </w:rPr>
            </w:pPr>
            <w:r w:rsidRPr="00593075">
              <w:rPr>
                <w:rFonts w:asciiTheme="minorHAnsi" w:hAnsiTheme="minorHAnsi" w:cs="Arial"/>
                <w:sz w:val="20"/>
                <w:szCs w:val="20"/>
              </w:rPr>
              <w:t>Abilities and Attitudes</w:t>
            </w:r>
          </w:p>
        </w:tc>
        <w:tc>
          <w:tcPr>
            <w:tcW w:w="5400" w:type="dxa"/>
          </w:tcPr>
          <w:p w14:paraId="61C70CB0" w14:textId="77777777" w:rsidR="00593075" w:rsidRPr="00593075" w:rsidRDefault="00593075" w:rsidP="00090B08">
            <w:pPr>
              <w:pStyle w:val="Title"/>
              <w:spacing w:line="276" w:lineRule="auto"/>
              <w:rPr>
                <w:rFonts w:asciiTheme="minorHAnsi" w:hAnsiTheme="minorHAnsi" w:cs="Arial"/>
                <w:sz w:val="20"/>
                <w:szCs w:val="20"/>
              </w:rPr>
            </w:pPr>
          </w:p>
        </w:tc>
      </w:tr>
      <w:tr w:rsidR="00593075" w:rsidRPr="00593075" w14:paraId="7C26C926" w14:textId="77777777" w:rsidTr="00C36E78">
        <w:tc>
          <w:tcPr>
            <w:tcW w:w="5040" w:type="dxa"/>
          </w:tcPr>
          <w:p w14:paraId="7C09D6AA" w14:textId="77777777" w:rsidR="00593075" w:rsidRPr="00593075" w:rsidRDefault="00593075" w:rsidP="00090B08">
            <w:pPr>
              <w:pStyle w:val="Title"/>
              <w:spacing w:line="276" w:lineRule="auto"/>
              <w:jc w:val="left"/>
              <w:rPr>
                <w:rFonts w:asciiTheme="minorHAnsi" w:hAnsiTheme="minorHAnsi" w:cs="Arial"/>
                <w:sz w:val="20"/>
                <w:szCs w:val="20"/>
              </w:rPr>
            </w:pPr>
            <w:r w:rsidRPr="00593075">
              <w:rPr>
                <w:rFonts w:asciiTheme="minorHAnsi" w:hAnsiTheme="minorHAnsi" w:cs="Arial"/>
                <w:sz w:val="20"/>
                <w:szCs w:val="20"/>
              </w:rPr>
              <w:t>Essential</w:t>
            </w:r>
          </w:p>
        </w:tc>
        <w:tc>
          <w:tcPr>
            <w:tcW w:w="5400" w:type="dxa"/>
          </w:tcPr>
          <w:p w14:paraId="207D25FB" w14:textId="77777777" w:rsidR="00593075" w:rsidRPr="00593075" w:rsidRDefault="00593075" w:rsidP="00090B08">
            <w:pPr>
              <w:pStyle w:val="Title"/>
              <w:spacing w:line="276" w:lineRule="auto"/>
              <w:jc w:val="left"/>
              <w:rPr>
                <w:rFonts w:asciiTheme="minorHAnsi" w:hAnsiTheme="minorHAnsi" w:cs="Arial"/>
                <w:sz w:val="20"/>
                <w:szCs w:val="20"/>
              </w:rPr>
            </w:pPr>
            <w:r w:rsidRPr="00593075">
              <w:rPr>
                <w:rFonts w:asciiTheme="minorHAnsi" w:hAnsiTheme="minorHAnsi" w:cs="Arial"/>
                <w:sz w:val="20"/>
                <w:szCs w:val="20"/>
              </w:rPr>
              <w:t>Desirable</w:t>
            </w:r>
          </w:p>
        </w:tc>
      </w:tr>
      <w:tr w:rsidR="00593075" w:rsidRPr="00593075" w14:paraId="151A35BD" w14:textId="77777777" w:rsidTr="00C36E78">
        <w:tc>
          <w:tcPr>
            <w:tcW w:w="5040" w:type="dxa"/>
          </w:tcPr>
          <w:p w14:paraId="76FFB521" w14:textId="77777777" w:rsidR="00593075" w:rsidRPr="00090B08" w:rsidRDefault="00593075" w:rsidP="00090B08">
            <w:pPr>
              <w:pStyle w:val="ListParagraph"/>
              <w:numPr>
                <w:ilvl w:val="0"/>
                <w:numId w:val="37"/>
              </w:numPr>
              <w:spacing w:line="276" w:lineRule="auto"/>
              <w:rPr>
                <w:rFonts w:asciiTheme="minorHAnsi" w:hAnsiTheme="minorHAnsi" w:cs="Arial"/>
                <w:sz w:val="20"/>
                <w:szCs w:val="20"/>
              </w:rPr>
            </w:pPr>
            <w:r w:rsidRPr="00090B08">
              <w:rPr>
                <w:rFonts w:asciiTheme="minorHAnsi" w:hAnsiTheme="minorHAnsi" w:cs="Arial"/>
                <w:sz w:val="20"/>
                <w:szCs w:val="20"/>
              </w:rPr>
              <w:t>Commitment to Equal Opportunities</w:t>
            </w:r>
          </w:p>
          <w:p w14:paraId="4AD4BCC8" w14:textId="47A82176" w:rsidR="00593075" w:rsidRPr="00090B08" w:rsidRDefault="00593075" w:rsidP="00090B08">
            <w:pPr>
              <w:pStyle w:val="ListParagraph"/>
              <w:numPr>
                <w:ilvl w:val="0"/>
                <w:numId w:val="37"/>
              </w:numPr>
              <w:spacing w:line="276" w:lineRule="auto"/>
              <w:rPr>
                <w:rFonts w:asciiTheme="minorHAnsi" w:hAnsiTheme="minorHAnsi" w:cs="Arial"/>
                <w:sz w:val="20"/>
                <w:szCs w:val="20"/>
              </w:rPr>
            </w:pPr>
            <w:r w:rsidRPr="00090B08">
              <w:rPr>
                <w:rFonts w:asciiTheme="minorHAnsi" w:hAnsiTheme="minorHAnsi" w:cs="Arial"/>
                <w:sz w:val="20"/>
                <w:szCs w:val="20"/>
              </w:rPr>
              <w:t xml:space="preserve">A genuine interest in </w:t>
            </w:r>
            <w:r w:rsidR="00090B08">
              <w:rPr>
                <w:rFonts w:asciiTheme="minorHAnsi" w:hAnsiTheme="minorHAnsi" w:cs="Arial"/>
                <w:sz w:val="20"/>
                <w:szCs w:val="20"/>
              </w:rPr>
              <w:t>The Piece Hall and its</w:t>
            </w:r>
            <w:r w:rsidRPr="00090B08">
              <w:rPr>
                <w:rFonts w:asciiTheme="minorHAnsi" w:hAnsiTheme="minorHAnsi" w:cs="Arial"/>
                <w:sz w:val="20"/>
                <w:szCs w:val="20"/>
              </w:rPr>
              <w:t xml:space="preserve"> programme of events</w:t>
            </w:r>
          </w:p>
          <w:p w14:paraId="68E73D38" w14:textId="57510FF6" w:rsidR="00593075" w:rsidRPr="00090B08" w:rsidRDefault="00593075" w:rsidP="00090B08">
            <w:pPr>
              <w:pStyle w:val="ListParagraph"/>
              <w:numPr>
                <w:ilvl w:val="0"/>
                <w:numId w:val="37"/>
              </w:numPr>
              <w:spacing w:line="276" w:lineRule="auto"/>
              <w:rPr>
                <w:rFonts w:asciiTheme="minorHAnsi" w:hAnsiTheme="minorHAnsi" w:cs="Arial"/>
                <w:sz w:val="20"/>
                <w:szCs w:val="20"/>
              </w:rPr>
            </w:pPr>
            <w:r w:rsidRPr="00090B08">
              <w:rPr>
                <w:rFonts w:asciiTheme="minorHAnsi" w:hAnsiTheme="minorHAnsi" w:cs="Arial"/>
                <w:sz w:val="20"/>
                <w:szCs w:val="20"/>
              </w:rPr>
              <w:t>Willing to work flexible hours on occasions</w:t>
            </w:r>
          </w:p>
        </w:tc>
        <w:tc>
          <w:tcPr>
            <w:tcW w:w="5400" w:type="dxa"/>
          </w:tcPr>
          <w:p w14:paraId="366B5023" w14:textId="4CB52E31" w:rsidR="00593075" w:rsidRPr="00090B08" w:rsidRDefault="00593075" w:rsidP="00090B08">
            <w:pPr>
              <w:pStyle w:val="ListParagraph"/>
              <w:numPr>
                <w:ilvl w:val="0"/>
                <w:numId w:val="37"/>
              </w:numPr>
              <w:spacing w:line="276" w:lineRule="auto"/>
              <w:ind w:right="-1310"/>
              <w:rPr>
                <w:rFonts w:asciiTheme="minorHAnsi" w:hAnsiTheme="minorHAnsi" w:cs="Arial"/>
                <w:sz w:val="20"/>
                <w:szCs w:val="20"/>
              </w:rPr>
            </w:pPr>
            <w:r w:rsidRPr="00090B08">
              <w:rPr>
                <w:rFonts w:asciiTheme="minorHAnsi" w:hAnsiTheme="minorHAnsi" w:cs="Arial"/>
                <w:sz w:val="20"/>
                <w:szCs w:val="20"/>
              </w:rPr>
              <w:t>Dedication to the arts</w:t>
            </w:r>
            <w:r w:rsidR="00090B08">
              <w:rPr>
                <w:rFonts w:asciiTheme="minorHAnsi" w:hAnsiTheme="minorHAnsi" w:cs="Arial"/>
                <w:sz w:val="20"/>
                <w:szCs w:val="20"/>
              </w:rPr>
              <w:t>/cultural sector</w:t>
            </w:r>
            <w:r w:rsidRPr="00090B08">
              <w:rPr>
                <w:rFonts w:asciiTheme="minorHAnsi" w:hAnsiTheme="minorHAnsi" w:cs="Arial"/>
                <w:sz w:val="20"/>
                <w:szCs w:val="20"/>
              </w:rPr>
              <w:t xml:space="preserve"> and </w:t>
            </w:r>
            <w:r w:rsidR="00090B08">
              <w:rPr>
                <w:rFonts w:asciiTheme="minorHAnsi" w:hAnsiTheme="minorHAnsi" w:cs="Arial"/>
                <w:sz w:val="20"/>
                <w:szCs w:val="20"/>
              </w:rPr>
              <w:t>increasing</w:t>
            </w:r>
            <w:r w:rsidR="00090B08" w:rsidRPr="00090B08">
              <w:rPr>
                <w:rFonts w:asciiTheme="minorHAnsi" w:hAnsiTheme="minorHAnsi" w:cs="Arial"/>
                <w:sz w:val="20"/>
                <w:szCs w:val="20"/>
              </w:rPr>
              <w:t xml:space="preserve"> </w:t>
            </w:r>
            <w:r w:rsidRPr="00090B08">
              <w:rPr>
                <w:rFonts w:asciiTheme="minorHAnsi" w:hAnsiTheme="minorHAnsi" w:cs="Arial"/>
                <w:sz w:val="20"/>
                <w:szCs w:val="20"/>
              </w:rPr>
              <w:t>attendance to arts events and activities</w:t>
            </w:r>
            <w:r w:rsidRPr="00090B08">
              <w:rPr>
                <w:rFonts w:asciiTheme="minorHAnsi" w:hAnsiTheme="minorHAnsi" w:cs="Arial"/>
                <w:sz w:val="20"/>
                <w:szCs w:val="20"/>
              </w:rPr>
              <w:tab/>
            </w:r>
          </w:p>
          <w:p w14:paraId="4DEE20C3" w14:textId="6A9A5E1D" w:rsidR="00593075" w:rsidRPr="00593075" w:rsidRDefault="00593075" w:rsidP="00090B08">
            <w:pPr>
              <w:spacing w:line="276" w:lineRule="auto"/>
              <w:ind w:right="-1169" w:firstLine="2160"/>
              <w:rPr>
                <w:rFonts w:asciiTheme="minorHAnsi" w:hAnsiTheme="minorHAnsi" w:cs="Arial"/>
                <w:sz w:val="20"/>
                <w:szCs w:val="20"/>
              </w:rPr>
            </w:pPr>
          </w:p>
          <w:p w14:paraId="436BAEB5" w14:textId="77777777" w:rsidR="00593075" w:rsidRPr="00593075" w:rsidRDefault="00593075" w:rsidP="00090B08">
            <w:pPr>
              <w:pStyle w:val="Title"/>
              <w:spacing w:line="276" w:lineRule="auto"/>
              <w:jc w:val="left"/>
              <w:rPr>
                <w:rFonts w:asciiTheme="minorHAnsi" w:hAnsiTheme="minorHAnsi" w:cs="Arial"/>
                <w:b w:val="0"/>
                <w:bCs w:val="0"/>
                <w:sz w:val="20"/>
                <w:szCs w:val="20"/>
              </w:rPr>
            </w:pPr>
          </w:p>
        </w:tc>
      </w:tr>
    </w:tbl>
    <w:p w14:paraId="4242A1B2" w14:textId="77777777" w:rsidR="00921AB2" w:rsidRPr="00593075" w:rsidRDefault="00921AB2" w:rsidP="00090B08">
      <w:pPr>
        <w:pStyle w:val="Default"/>
        <w:spacing w:line="276" w:lineRule="auto"/>
        <w:rPr>
          <w:rFonts w:asciiTheme="minorHAnsi" w:hAnsiTheme="minorHAnsi"/>
          <w:b/>
          <w:bCs/>
          <w:sz w:val="20"/>
          <w:szCs w:val="20"/>
        </w:rPr>
      </w:pPr>
    </w:p>
    <w:p w14:paraId="1A789C1A" w14:textId="77777777" w:rsidR="009671C6" w:rsidRPr="00593075" w:rsidRDefault="009671C6" w:rsidP="00090B08">
      <w:pPr>
        <w:pStyle w:val="Default"/>
        <w:spacing w:line="276" w:lineRule="auto"/>
        <w:rPr>
          <w:rFonts w:asciiTheme="minorHAnsi" w:hAnsiTheme="minorHAnsi"/>
          <w:bCs/>
          <w:sz w:val="20"/>
          <w:szCs w:val="20"/>
        </w:rPr>
      </w:pPr>
    </w:p>
    <w:p w14:paraId="20093FC1" w14:textId="77777777" w:rsidR="00453D21" w:rsidRPr="00593075" w:rsidRDefault="00453D21" w:rsidP="00090B08">
      <w:pPr>
        <w:pStyle w:val="Default"/>
        <w:spacing w:line="276" w:lineRule="auto"/>
        <w:rPr>
          <w:rFonts w:asciiTheme="minorHAnsi" w:hAnsiTheme="minorHAnsi"/>
          <w:bCs/>
          <w:sz w:val="20"/>
          <w:szCs w:val="20"/>
        </w:rPr>
      </w:pPr>
      <w:r w:rsidRPr="00593075">
        <w:rPr>
          <w:rFonts w:asciiTheme="minorHAnsi" w:hAnsiTheme="minorHAnsi"/>
          <w:bCs/>
          <w:sz w:val="20"/>
          <w:szCs w:val="20"/>
        </w:rPr>
        <w:t xml:space="preserve">N.B. </w:t>
      </w:r>
      <w:r w:rsidR="007D1775" w:rsidRPr="00593075">
        <w:rPr>
          <w:rFonts w:asciiTheme="minorHAnsi" w:hAnsiTheme="minorHAnsi"/>
          <w:bCs/>
          <w:sz w:val="20"/>
          <w:szCs w:val="20"/>
        </w:rPr>
        <w:t>The Piece Hall Trust</w:t>
      </w:r>
      <w:r w:rsidRPr="00593075">
        <w:rPr>
          <w:rFonts w:asciiTheme="minorHAnsi" w:hAnsiTheme="minorHAnsi"/>
          <w:bCs/>
          <w:sz w:val="20"/>
          <w:szCs w:val="20"/>
        </w:rPr>
        <w:t xml:space="preserve"> expect</w:t>
      </w:r>
      <w:r w:rsidR="007D1775" w:rsidRPr="00593075">
        <w:rPr>
          <w:rFonts w:asciiTheme="minorHAnsi" w:hAnsiTheme="minorHAnsi"/>
          <w:bCs/>
          <w:sz w:val="20"/>
          <w:szCs w:val="20"/>
        </w:rPr>
        <w:t>s</w:t>
      </w:r>
      <w:r w:rsidRPr="00593075">
        <w:rPr>
          <w:rFonts w:asciiTheme="minorHAnsi" w:hAnsiTheme="minorHAnsi"/>
          <w:bCs/>
          <w:sz w:val="20"/>
          <w:szCs w:val="20"/>
        </w:rPr>
        <w:t xml:space="preserve"> all</w:t>
      </w:r>
      <w:r w:rsidR="007D1775" w:rsidRPr="00593075">
        <w:rPr>
          <w:rFonts w:asciiTheme="minorHAnsi" w:hAnsiTheme="minorHAnsi"/>
          <w:bCs/>
          <w:sz w:val="20"/>
          <w:szCs w:val="20"/>
        </w:rPr>
        <w:t xml:space="preserve"> </w:t>
      </w:r>
      <w:r w:rsidRPr="00593075">
        <w:rPr>
          <w:rFonts w:asciiTheme="minorHAnsi" w:hAnsiTheme="minorHAnsi"/>
          <w:bCs/>
          <w:sz w:val="20"/>
          <w:szCs w:val="20"/>
        </w:rPr>
        <w:t>staff and volunteers to maintain and demonstrate a very positive and supportive attitude to the organisation and to all colleagues</w:t>
      </w:r>
      <w:r w:rsidR="007D1775" w:rsidRPr="00593075">
        <w:rPr>
          <w:rFonts w:asciiTheme="minorHAnsi" w:hAnsiTheme="minorHAnsi"/>
          <w:bCs/>
          <w:sz w:val="20"/>
          <w:szCs w:val="20"/>
        </w:rPr>
        <w:t xml:space="preserve"> at all times</w:t>
      </w:r>
      <w:r w:rsidRPr="00593075">
        <w:rPr>
          <w:rFonts w:asciiTheme="minorHAnsi" w:hAnsiTheme="minorHAnsi"/>
          <w:bCs/>
          <w:sz w:val="20"/>
          <w:szCs w:val="20"/>
        </w:rPr>
        <w:t xml:space="preserve">, and we consider this to be the key “behaviour” that is applied to all other requirements of all posts. </w:t>
      </w:r>
    </w:p>
    <w:p w14:paraId="1DDF8C55" w14:textId="77777777" w:rsidR="00453D21" w:rsidRPr="00593075" w:rsidRDefault="00453D21" w:rsidP="00090B08">
      <w:pPr>
        <w:pStyle w:val="Default"/>
        <w:spacing w:line="276" w:lineRule="auto"/>
        <w:rPr>
          <w:rFonts w:asciiTheme="minorHAnsi" w:hAnsiTheme="minorHAnsi"/>
          <w:bCs/>
          <w:sz w:val="20"/>
          <w:szCs w:val="20"/>
        </w:rPr>
      </w:pPr>
    </w:p>
    <w:p w14:paraId="24175BB8" w14:textId="77777777" w:rsidR="00453D21" w:rsidRPr="00593075" w:rsidRDefault="00453D21" w:rsidP="00090B08">
      <w:pPr>
        <w:pStyle w:val="Default"/>
        <w:spacing w:line="276" w:lineRule="auto"/>
        <w:rPr>
          <w:rFonts w:asciiTheme="minorHAnsi" w:hAnsiTheme="minorHAnsi"/>
          <w:bCs/>
          <w:sz w:val="20"/>
          <w:szCs w:val="20"/>
        </w:rPr>
      </w:pPr>
      <w:r w:rsidRPr="00593075">
        <w:rPr>
          <w:rFonts w:asciiTheme="minorHAnsi" w:hAnsiTheme="minorHAnsi"/>
          <w:bCs/>
          <w:sz w:val="20"/>
          <w:szCs w:val="20"/>
        </w:rPr>
        <w:t xml:space="preserve">Please note: </w:t>
      </w:r>
    </w:p>
    <w:p w14:paraId="2F265638" w14:textId="77777777" w:rsidR="00453D21" w:rsidRPr="00593075" w:rsidRDefault="00453D21" w:rsidP="00090B08">
      <w:pPr>
        <w:pStyle w:val="Default"/>
        <w:numPr>
          <w:ilvl w:val="0"/>
          <w:numId w:val="20"/>
        </w:numPr>
        <w:spacing w:line="276" w:lineRule="auto"/>
        <w:rPr>
          <w:rFonts w:asciiTheme="minorHAnsi" w:hAnsiTheme="minorHAnsi"/>
          <w:bCs/>
          <w:sz w:val="20"/>
          <w:szCs w:val="20"/>
        </w:rPr>
      </w:pPr>
      <w:r w:rsidRPr="00593075">
        <w:rPr>
          <w:rFonts w:asciiTheme="minorHAnsi" w:hAnsiTheme="minorHAnsi"/>
          <w:bCs/>
          <w:sz w:val="20"/>
          <w:szCs w:val="20"/>
        </w:rPr>
        <w:t xml:space="preserve">This job description is not exhaustive and amendments and additions may be required in line with future changes in policy, regulation or organisational requirements, it will </w:t>
      </w:r>
      <w:r w:rsidR="007D1775" w:rsidRPr="00593075">
        <w:rPr>
          <w:rFonts w:asciiTheme="minorHAnsi" w:hAnsiTheme="minorHAnsi"/>
          <w:bCs/>
          <w:sz w:val="20"/>
          <w:szCs w:val="20"/>
        </w:rPr>
        <w:t>be reviewed on a regular basis</w:t>
      </w:r>
    </w:p>
    <w:p w14:paraId="6CC67AE8" w14:textId="77777777" w:rsidR="002D6369" w:rsidRPr="00593075" w:rsidRDefault="002D6369" w:rsidP="00090B08">
      <w:pPr>
        <w:pStyle w:val="ListParagraph"/>
        <w:numPr>
          <w:ilvl w:val="0"/>
          <w:numId w:val="20"/>
        </w:numPr>
        <w:spacing w:after="0" w:line="276" w:lineRule="auto"/>
        <w:jc w:val="both"/>
        <w:rPr>
          <w:rFonts w:asciiTheme="minorHAnsi" w:hAnsiTheme="minorHAnsi" w:cs="Arial"/>
          <w:bCs/>
          <w:sz w:val="20"/>
          <w:szCs w:val="20"/>
        </w:rPr>
      </w:pPr>
      <w:r w:rsidRPr="00593075">
        <w:rPr>
          <w:rFonts w:asciiTheme="minorHAnsi" w:hAnsiTheme="minorHAnsi" w:cs="Arial"/>
          <w:bCs/>
          <w:sz w:val="20"/>
          <w:szCs w:val="20"/>
        </w:rPr>
        <w:t>You may be offered overtime or required to work overtime in addition to your normal hours of work if instructed to do so by the Trust on reasonable notice or if necessary for the proper performance of your duties. The Trust does not guarantee that overtime will be available to you. Any overtime worked must receive prior authorisation from your line manager. Overtime will not be paid</w:t>
      </w:r>
      <w:r w:rsidR="007D1775" w:rsidRPr="00593075">
        <w:rPr>
          <w:rFonts w:asciiTheme="minorHAnsi" w:hAnsiTheme="minorHAnsi" w:cs="Arial"/>
          <w:bCs/>
          <w:sz w:val="20"/>
          <w:szCs w:val="20"/>
        </w:rPr>
        <w:t>,</w:t>
      </w:r>
      <w:r w:rsidRPr="00593075">
        <w:rPr>
          <w:rFonts w:asciiTheme="minorHAnsi" w:hAnsiTheme="minorHAnsi" w:cs="Arial"/>
          <w:bCs/>
          <w:sz w:val="20"/>
          <w:szCs w:val="20"/>
        </w:rPr>
        <w:t xml:space="preserve"> however you shall be entitled to one day's holiday (or a pro-rata equivalent – for example, 3 hours time off in lieu if you work </w:t>
      </w:r>
      <w:r w:rsidRPr="00593075">
        <w:rPr>
          <w:rFonts w:asciiTheme="minorHAnsi" w:hAnsiTheme="minorHAnsi" w:cs="Arial"/>
          <w:bCs/>
          <w:sz w:val="20"/>
          <w:szCs w:val="20"/>
        </w:rPr>
        <w:lastRenderedPageBreak/>
        <w:t>3 hours overtime) as time off in lieu in respect of any overtime that is aut</w:t>
      </w:r>
      <w:r w:rsidR="007D1775" w:rsidRPr="00593075">
        <w:rPr>
          <w:rFonts w:asciiTheme="minorHAnsi" w:hAnsiTheme="minorHAnsi" w:cs="Arial"/>
          <w:bCs/>
          <w:sz w:val="20"/>
          <w:szCs w:val="20"/>
        </w:rPr>
        <w:t>horised and subsequently worked</w:t>
      </w:r>
    </w:p>
    <w:p w14:paraId="15660AF3" w14:textId="0FF11E2E" w:rsidR="007D1775" w:rsidRPr="00593075" w:rsidRDefault="00453D21" w:rsidP="00090B08">
      <w:pPr>
        <w:pStyle w:val="Default"/>
        <w:numPr>
          <w:ilvl w:val="0"/>
          <w:numId w:val="20"/>
        </w:numPr>
        <w:spacing w:line="276" w:lineRule="auto"/>
        <w:rPr>
          <w:rFonts w:asciiTheme="minorHAnsi" w:hAnsiTheme="minorHAnsi"/>
          <w:bCs/>
          <w:sz w:val="20"/>
          <w:szCs w:val="20"/>
        </w:rPr>
      </w:pPr>
      <w:r w:rsidRPr="00593075">
        <w:rPr>
          <w:rFonts w:asciiTheme="minorHAnsi" w:hAnsiTheme="minorHAnsi"/>
          <w:bCs/>
          <w:sz w:val="20"/>
          <w:szCs w:val="20"/>
        </w:rPr>
        <w:t>This role is subject to a basic criminal record check</w:t>
      </w:r>
    </w:p>
    <w:p w14:paraId="06BEB8B7" w14:textId="77777777" w:rsidR="007D1775" w:rsidRPr="00493E35" w:rsidRDefault="007D1775" w:rsidP="00090B08">
      <w:pPr>
        <w:pStyle w:val="Default"/>
        <w:spacing w:line="276" w:lineRule="auto"/>
        <w:rPr>
          <w:rFonts w:ascii="Gotham Book" w:hAnsi="Gotham Book"/>
          <w:bCs/>
          <w:sz w:val="18"/>
          <w:szCs w:val="18"/>
        </w:rPr>
      </w:pPr>
    </w:p>
    <w:sectPr w:rsidR="007D1775" w:rsidRPr="00493E35" w:rsidSect="001B5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tham Book">
    <w:panose1 w:val="020B0604020202020204"/>
    <w:charset w:val="4D"/>
    <w:family w:val="auto"/>
    <w:notTrueType/>
    <w:pitch w:val="variable"/>
    <w:sig w:usb0="800000AF" w:usb1="5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w:altName w:val="Gotham Book"/>
    <w:panose1 w:val="02000504050000020004"/>
    <w:charset w:val="00"/>
    <w:family w:val="auto"/>
    <w:notTrueType/>
    <w:pitch w:val="variable"/>
    <w:sig w:usb0="00000003" w:usb1="00000000" w:usb2="00000000" w:usb3="00000000" w:csb0="00000001" w:csb1="00000000"/>
  </w:font>
  <w:font w:name="Gotham Light">
    <w:panose1 w:val="020B0604020202020204"/>
    <w:charset w:val="4D"/>
    <w:family w:val="auto"/>
    <w:notTrueType/>
    <w:pitch w:val="variable"/>
    <w:sig w:usb0="800000AF" w:usb1="5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0CA5"/>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7C66187"/>
    <w:multiLevelType w:val="hybridMultilevel"/>
    <w:tmpl w:val="72F22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D428B"/>
    <w:multiLevelType w:val="hybridMultilevel"/>
    <w:tmpl w:val="109A6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03696"/>
    <w:multiLevelType w:val="hybridMultilevel"/>
    <w:tmpl w:val="A47A5DD4"/>
    <w:lvl w:ilvl="0" w:tplc="04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FB70F7"/>
    <w:multiLevelType w:val="hybridMultilevel"/>
    <w:tmpl w:val="4F1A1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F7A16"/>
    <w:multiLevelType w:val="hybridMultilevel"/>
    <w:tmpl w:val="BE60108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3694D"/>
    <w:multiLevelType w:val="hybridMultilevel"/>
    <w:tmpl w:val="AEC658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E0479"/>
    <w:multiLevelType w:val="hybridMultilevel"/>
    <w:tmpl w:val="98265E2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F2C93"/>
    <w:multiLevelType w:val="hybridMultilevel"/>
    <w:tmpl w:val="7D58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7788D"/>
    <w:multiLevelType w:val="hybridMultilevel"/>
    <w:tmpl w:val="07AA65F4"/>
    <w:lvl w:ilvl="0" w:tplc="7C40264E">
      <w:numFmt w:val="bullet"/>
      <w:lvlText w:val=""/>
      <w:lvlJc w:val="left"/>
      <w:pPr>
        <w:ind w:left="720" w:hanging="360"/>
      </w:pPr>
      <w:rPr>
        <w:rFonts w:ascii="Gotham Book" w:eastAsiaTheme="minorHAnsi" w:hAnsi="Gotham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40815"/>
    <w:multiLevelType w:val="hybridMultilevel"/>
    <w:tmpl w:val="8E5CD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4341B"/>
    <w:multiLevelType w:val="hybridMultilevel"/>
    <w:tmpl w:val="5F72268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B494C"/>
    <w:multiLevelType w:val="hybridMultilevel"/>
    <w:tmpl w:val="76A87B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971B3"/>
    <w:multiLevelType w:val="hybridMultilevel"/>
    <w:tmpl w:val="4CF854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226C2"/>
    <w:multiLevelType w:val="multilevel"/>
    <w:tmpl w:val="23D2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94703"/>
    <w:multiLevelType w:val="hybridMultilevel"/>
    <w:tmpl w:val="15A2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7470A"/>
    <w:multiLevelType w:val="hybridMultilevel"/>
    <w:tmpl w:val="258CE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5153D"/>
    <w:multiLevelType w:val="hybridMultilevel"/>
    <w:tmpl w:val="F400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40AA1"/>
    <w:multiLevelType w:val="hybridMultilevel"/>
    <w:tmpl w:val="06067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D457A3"/>
    <w:multiLevelType w:val="hybridMultilevel"/>
    <w:tmpl w:val="6C00D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D0111"/>
    <w:multiLevelType w:val="hybridMultilevel"/>
    <w:tmpl w:val="3030FE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83AE7"/>
    <w:multiLevelType w:val="hybridMultilevel"/>
    <w:tmpl w:val="F18C1D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87652"/>
    <w:multiLevelType w:val="hybridMultilevel"/>
    <w:tmpl w:val="ED243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D53D4A"/>
    <w:multiLevelType w:val="hybridMultilevel"/>
    <w:tmpl w:val="F96E8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A0598"/>
    <w:multiLevelType w:val="hybridMultilevel"/>
    <w:tmpl w:val="AC5E41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BA34DE2"/>
    <w:multiLevelType w:val="hybridMultilevel"/>
    <w:tmpl w:val="4C2C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9431F"/>
    <w:multiLevelType w:val="hybridMultilevel"/>
    <w:tmpl w:val="7EEA45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C15A4C"/>
    <w:multiLevelType w:val="hybridMultilevel"/>
    <w:tmpl w:val="AAFABF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42B11F2"/>
    <w:multiLevelType w:val="hybridMultilevel"/>
    <w:tmpl w:val="476A40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7B60ED1"/>
    <w:multiLevelType w:val="hybridMultilevel"/>
    <w:tmpl w:val="1EB6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BB615A"/>
    <w:multiLevelType w:val="hybridMultilevel"/>
    <w:tmpl w:val="206E910C"/>
    <w:lvl w:ilvl="0" w:tplc="04090005">
      <w:start w:val="1"/>
      <w:numFmt w:val="bullet"/>
      <w:lvlText w:val=""/>
      <w:lvlJc w:val="left"/>
      <w:pPr>
        <w:ind w:left="108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F75B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2" w15:restartNumberingAfterBreak="0">
    <w:nsid w:val="6CD7482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3" w15:restartNumberingAfterBreak="0">
    <w:nsid w:val="6EA2044C"/>
    <w:multiLevelType w:val="hybridMultilevel"/>
    <w:tmpl w:val="1CF070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6DE9"/>
    <w:multiLevelType w:val="hybridMultilevel"/>
    <w:tmpl w:val="7F76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D348D5"/>
    <w:multiLevelType w:val="hybridMultilevel"/>
    <w:tmpl w:val="C88A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520E8C"/>
    <w:multiLevelType w:val="hybridMultilevel"/>
    <w:tmpl w:val="9874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CE6B70"/>
    <w:multiLevelType w:val="hybridMultilevel"/>
    <w:tmpl w:val="F1E8F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8A94EBE"/>
    <w:multiLevelType w:val="hybridMultilevel"/>
    <w:tmpl w:val="1884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FE459C"/>
    <w:multiLevelType w:val="hybridMultilevel"/>
    <w:tmpl w:val="77D6A86A"/>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55366C"/>
    <w:multiLevelType w:val="hybridMultilevel"/>
    <w:tmpl w:val="36642028"/>
    <w:lvl w:ilvl="0" w:tplc="08090001">
      <w:start w:val="1"/>
      <w:numFmt w:val="bullet"/>
      <w:lvlText w:val=""/>
      <w:lvlJc w:val="left"/>
      <w:pPr>
        <w:tabs>
          <w:tab w:val="num" w:pos="975"/>
        </w:tabs>
        <w:ind w:left="975" w:hanging="360"/>
      </w:pPr>
      <w:rPr>
        <w:rFonts w:ascii="Symbol" w:hAnsi="Symbol" w:hint="default"/>
      </w:rPr>
    </w:lvl>
    <w:lvl w:ilvl="1" w:tplc="08090003" w:tentative="1">
      <w:start w:val="1"/>
      <w:numFmt w:val="bullet"/>
      <w:lvlText w:val="o"/>
      <w:lvlJc w:val="left"/>
      <w:pPr>
        <w:tabs>
          <w:tab w:val="num" w:pos="1695"/>
        </w:tabs>
        <w:ind w:left="1695" w:hanging="360"/>
      </w:pPr>
      <w:rPr>
        <w:rFonts w:ascii="Courier New" w:hAnsi="Courier New" w:cs="Courier New" w:hint="default"/>
      </w:rPr>
    </w:lvl>
    <w:lvl w:ilvl="2" w:tplc="08090005" w:tentative="1">
      <w:start w:val="1"/>
      <w:numFmt w:val="bullet"/>
      <w:lvlText w:val=""/>
      <w:lvlJc w:val="left"/>
      <w:pPr>
        <w:tabs>
          <w:tab w:val="num" w:pos="2415"/>
        </w:tabs>
        <w:ind w:left="2415" w:hanging="360"/>
      </w:pPr>
      <w:rPr>
        <w:rFonts w:ascii="Wingdings" w:hAnsi="Wingdings" w:hint="default"/>
      </w:rPr>
    </w:lvl>
    <w:lvl w:ilvl="3" w:tplc="08090001" w:tentative="1">
      <w:start w:val="1"/>
      <w:numFmt w:val="bullet"/>
      <w:lvlText w:val=""/>
      <w:lvlJc w:val="left"/>
      <w:pPr>
        <w:tabs>
          <w:tab w:val="num" w:pos="3135"/>
        </w:tabs>
        <w:ind w:left="3135" w:hanging="360"/>
      </w:pPr>
      <w:rPr>
        <w:rFonts w:ascii="Symbol" w:hAnsi="Symbol" w:hint="default"/>
      </w:rPr>
    </w:lvl>
    <w:lvl w:ilvl="4" w:tplc="08090003" w:tentative="1">
      <w:start w:val="1"/>
      <w:numFmt w:val="bullet"/>
      <w:lvlText w:val="o"/>
      <w:lvlJc w:val="left"/>
      <w:pPr>
        <w:tabs>
          <w:tab w:val="num" w:pos="3855"/>
        </w:tabs>
        <w:ind w:left="3855" w:hanging="360"/>
      </w:pPr>
      <w:rPr>
        <w:rFonts w:ascii="Courier New" w:hAnsi="Courier New" w:cs="Courier New" w:hint="default"/>
      </w:rPr>
    </w:lvl>
    <w:lvl w:ilvl="5" w:tplc="08090005" w:tentative="1">
      <w:start w:val="1"/>
      <w:numFmt w:val="bullet"/>
      <w:lvlText w:val=""/>
      <w:lvlJc w:val="left"/>
      <w:pPr>
        <w:tabs>
          <w:tab w:val="num" w:pos="4575"/>
        </w:tabs>
        <w:ind w:left="4575" w:hanging="360"/>
      </w:pPr>
      <w:rPr>
        <w:rFonts w:ascii="Wingdings" w:hAnsi="Wingdings" w:hint="default"/>
      </w:rPr>
    </w:lvl>
    <w:lvl w:ilvl="6" w:tplc="08090001" w:tentative="1">
      <w:start w:val="1"/>
      <w:numFmt w:val="bullet"/>
      <w:lvlText w:val=""/>
      <w:lvlJc w:val="left"/>
      <w:pPr>
        <w:tabs>
          <w:tab w:val="num" w:pos="5295"/>
        </w:tabs>
        <w:ind w:left="5295" w:hanging="360"/>
      </w:pPr>
      <w:rPr>
        <w:rFonts w:ascii="Symbol" w:hAnsi="Symbol" w:hint="default"/>
      </w:rPr>
    </w:lvl>
    <w:lvl w:ilvl="7" w:tplc="08090003" w:tentative="1">
      <w:start w:val="1"/>
      <w:numFmt w:val="bullet"/>
      <w:lvlText w:val="o"/>
      <w:lvlJc w:val="left"/>
      <w:pPr>
        <w:tabs>
          <w:tab w:val="num" w:pos="6015"/>
        </w:tabs>
        <w:ind w:left="6015" w:hanging="360"/>
      </w:pPr>
      <w:rPr>
        <w:rFonts w:ascii="Courier New" w:hAnsi="Courier New" w:cs="Courier New" w:hint="default"/>
      </w:rPr>
    </w:lvl>
    <w:lvl w:ilvl="8" w:tplc="08090005" w:tentative="1">
      <w:start w:val="1"/>
      <w:numFmt w:val="bullet"/>
      <w:lvlText w:val=""/>
      <w:lvlJc w:val="left"/>
      <w:pPr>
        <w:tabs>
          <w:tab w:val="num" w:pos="6735"/>
        </w:tabs>
        <w:ind w:left="6735" w:hanging="360"/>
      </w:pPr>
      <w:rPr>
        <w:rFonts w:ascii="Wingdings" w:hAnsi="Wingdings" w:hint="default"/>
      </w:rPr>
    </w:lvl>
  </w:abstractNum>
  <w:num w:numId="1" w16cid:durableId="1790203781">
    <w:abstractNumId w:val="36"/>
  </w:num>
  <w:num w:numId="2" w16cid:durableId="37291153">
    <w:abstractNumId w:val="9"/>
  </w:num>
  <w:num w:numId="3" w16cid:durableId="659112617">
    <w:abstractNumId w:val="27"/>
  </w:num>
  <w:num w:numId="4" w16cid:durableId="1073890940">
    <w:abstractNumId w:val="37"/>
  </w:num>
  <w:num w:numId="5" w16cid:durableId="700402970">
    <w:abstractNumId w:val="1"/>
  </w:num>
  <w:num w:numId="6" w16cid:durableId="1953122237">
    <w:abstractNumId w:val="10"/>
  </w:num>
  <w:num w:numId="7" w16cid:durableId="897516033">
    <w:abstractNumId w:val="38"/>
  </w:num>
  <w:num w:numId="8" w16cid:durableId="1842314616">
    <w:abstractNumId w:val="4"/>
  </w:num>
  <w:num w:numId="9" w16cid:durableId="67699485">
    <w:abstractNumId w:val="8"/>
  </w:num>
  <w:num w:numId="10" w16cid:durableId="2115594259">
    <w:abstractNumId w:val="25"/>
  </w:num>
  <w:num w:numId="11" w16cid:durableId="1129591462">
    <w:abstractNumId w:val="29"/>
  </w:num>
  <w:num w:numId="12" w16cid:durableId="1743285753">
    <w:abstractNumId w:val="3"/>
  </w:num>
  <w:num w:numId="13" w16cid:durableId="412893579">
    <w:abstractNumId w:val="30"/>
  </w:num>
  <w:num w:numId="14" w16cid:durableId="967857948">
    <w:abstractNumId w:val="39"/>
  </w:num>
  <w:num w:numId="15" w16cid:durableId="1909414112">
    <w:abstractNumId w:val="12"/>
  </w:num>
  <w:num w:numId="16" w16cid:durableId="1061948882">
    <w:abstractNumId w:val="2"/>
  </w:num>
  <w:num w:numId="17" w16cid:durableId="1474059381">
    <w:abstractNumId w:val="13"/>
  </w:num>
  <w:num w:numId="18" w16cid:durableId="1743601212">
    <w:abstractNumId w:val="7"/>
  </w:num>
  <w:num w:numId="19" w16cid:durableId="1750999688">
    <w:abstractNumId w:val="11"/>
  </w:num>
  <w:num w:numId="20" w16cid:durableId="615407766">
    <w:abstractNumId w:val="5"/>
  </w:num>
  <w:num w:numId="21" w16cid:durableId="1351566606">
    <w:abstractNumId w:val="14"/>
  </w:num>
  <w:num w:numId="22" w16cid:durableId="79299296">
    <w:abstractNumId w:val="40"/>
  </w:num>
  <w:num w:numId="23" w16cid:durableId="1268584399">
    <w:abstractNumId w:val="23"/>
  </w:num>
  <w:num w:numId="24" w16cid:durableId="1163397737">
    <w:abstractNumId w:val="22"/>
  </w:num>
  <w:num w:numId="25" w16cid:durableId="888304557">
    <w:abstractNumId w:val="15"/>
  </w:num>
  <w:num w:numId="26" w16cid:durableId="1074624689">
    <w:abstractNumId w:val="34"/>
  </w:num>
  <w:num w:numId="27" w16cid:durableId="242568870">
    <w:abstractNumId w:val="17"/>
  </w:num>
  <w:num w:numId="28" w16cid:durableId="27681863">
    <w:abstractNumId w:val="18"/>
  </w:num>
  <w:num w:numId="29" w16cid:durableId="1973517646">
    <w:abstractNumId w:val="35"/>
  </w:num>
  <w:num w:numId="30" w16cid:durableId="450520707">
    <w:abstractNumId w:val="28"/>
  </w:num>
  <w:num w:numId="31" w16cid:durableId="1063332372">
    <w:abstractNumId w:val="24"/>
  </w:num>
  <w:num w:numId="32" w16cid:durableId="1535386879">
    <w:abstractNumId w:val="32"/>
  </w:num>
  <w:num w:numId="33" w16cid:durableId="663049171">
    <w:abstractNumId w:val="31"/>
  </w:num>
  <w:num w:numId="34" w16cid:durableId="734426028">
    <w:abstractNumId w:val="0"/>
  </w:num>
  <w:num w:numId="35" w16cid:durableId="1640111922">
    <w:abstractNumId w:val="19"/>
  </w:num>
  <w:num w:numId="36" w16cid:durableId="437943985">
    <w:abstractNumId w:val="6"/>
  </w:num>
  <w:num w:numId="37" w16cid:durableId="938831216">
    <w:abstractNumId w:val="20"/>
  </w:num>
  <w:num w:numId="38" w16cid:durableId="1468816404">
    <w:abstractNumId w:val="26"/>
  </w:num>
  <w:num w:numId="39" w16cid:durableId="907227326">
    <w:abstractNumId w:val="16"/>
  </w:num>
  <w:num w:numId="40" w16cid:durableId="1569996578">
    <w:abstractNumId w:val="21"/>
  </w:num>
  <w:num w:numId="41" w16cid:durableId="2379829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D21"/>
    <w:rsid w:val="00034B79"/>
    <w:rsid w:val="000547B5"/>
    <w:rsid w:val="000645BB"/>
    <w:rsid w:val="00090B08"/>
    <w:rsid w:val="000D554C"/>
    <w:rsid w:val="000F18AD"/>
    <w:rsid w:val="000F30B4"/>
    <w:rsid w:val="00127793"/>
    <w:rsid w:val="00130FEB"/>
    <w:rsid w:val="00150EB9"/>
    <w:rsid w:val="00153DAA"/>
    <w:rsid w:val="00173C21"/>
    <w:rsid w:val="00175B65"/>
    <w:rsid w:val="001B22D7"/>
    <w:rsid w:val="001B5DBF"/>
    <w:rsid w:val="001D0A20"/>
    <w:rsid w:val="00214CCD"/>
    <w:rsid w:val="00215761"/>
    <w:rsid w:val="00223A03"/>
    <w:rsid w:val="00237E03"/>
    <w:rsid w:val="00240A1F"/>
    <w:rsid w:val="002607CB"/>
    <w:rsid w:val="00274EEF"/>
    <w:rsid w:val="002A633C"/>
    <w:rsid w:val="002D17BC"/>
    <w:rsid w:val="002D6369"/>
    <w:rsid w:val="0030622B"/>
    <w:rsid w:val="00344D02"/>
    <w:rsid w:val="003622A5"/>
    <w:rsid w:val="00365D38"/>
    <w:rsid w:val="00365D56"/>
    <w:rsid w:val="00384334"/>
    <w:rsid w:val="003C202C"/>
    <w:rsid w:val="003C2162"/>
    <w:rsid w:val="003F3657"/>
    <w:rsid w:val="00453D21"/>
    <w:rsid w:val="00466F16"/>
    <w:rsid w:val="00493E35"/>
    <w:rsid w:val="004967F0"/>
    <w:rsid w:val="004C4E87"/>
    <w:rsid w:val="004E3904"/>
    <w:rsid w:val="005266F5"/>
    <w:rsid w:val="00526D98"/>
    <w:rsid w:val="0054065D"/>
    <w:rsid w:val="00543287"/>
    <w:rsid w:val="00567B3D"/>
    <w:rsid w:val="005800AF"/>
    <w:rsid w:val="00581905"/>
    <w:rsid w:val="00585026"/>
    <w:rsid w:val="0059088B"/>
    <w:rsid w:val="00593075"/>
    <w:rsid w:val="005D6106"/>
    <w:rsid w:val="0062091C"/>
    <w:rsid w:val="00620E16"/>
    <w:rsid w:val="00635420"/>
    <w:rsid w:val="006372D0"/>
    <w:rsid w:val="00687D7B"/>
    <w:rsid w:val="006A7136"/>
    <w:rsid w:val="006B3E4B"/>
    <w:rsid w:val="006E7574"/>
    <w:rsid w:val="007531CF"/>
    <w:rsid w:val="00753314"/>
    <w:rsid w:val="0077237D"/>
    <w:rsid w:val="00776805"/>
    <w:rsid w:val="007A391F"/>
    <w:rsid w:val="007D1775"/>
    <w:rsid w:val="00826A6C"/>
    <w:rsid w:val="0083232A"/>
    <w:rsid w:val="0087023C"/>
    <w:rsid w:val="00895817"/>
    <w:rsid w:val="008A6BBD"/>
    <w:rsid w:val="008A6D50"/>
    <w:rsid w:val="008C7091"/>
    <w:rsid w:val="008D546D"/>
    <w:rsid w:val="0090665B"/>
    <w:rsid w:val="00920963"/>
    <w:rsid w:val="00921AB2"/>
    <w:rsid w:val="0093264E"/>
    <w:rsid w:val="009671C6"/>
    <w:rsid w:val="009766E2"/>
    <w:rsid w:val="009844F2"/>
    <w:rsid w:val="00990F91"/>
    <w:rsid w:val="00995960"/>
    <w:rsid w:val="009C60BD"/>
    <w:rsid w:val="009F21AF"/>
    <w:rsid w:val="00A26571"/>
    <w:rsid w:val="00A94021"/>
    <w:rsid w:val="00AF4DF6"/>
    <w:rsid w:val="00B05ACD"/>
    <w:rsid w:val="00B11134"/>
    <w:rsid w:val="00B14D89"/>
    <w:rsid w:val="00B65DEE"/>
    <w:rsid w:val="00B85677"/>
    <w:rsid w:val="00BA387D"/>
    <w:rsid w:val="00BE4989"/>
    <w:rsid w:val="00BF36B0"/>
    <w:rsid w:val="00C10CDE"/>
    <w:rsid w:val="00C26AFB"/>
    <w:rsid w:val="00C36430"/>
    <w:rsid w:val="00C44C10"/>
    <w:rsid w:val="00C83242"/>
    <w:rsid w:val="00C90CD0"/>
    <w:rsid w:val="00C91B2A"/>
    <w:rsid w:val="00CC4B74"/>
    <w:rsid w:val="00D14F7C"/>
    <w:rsid w:val="00D363FA"/>
    <w:rsid w:val="00D515DD"/>
    <w:rsid w:val="00D76145"/>
    <w:rsid w:val="00D92CE2"/>
    <w:rsid w:val="00DB2775"/>
    <w:rsid w:val="00DC7769"/>
    <w:rsid w:val="00E32C5E"/>
    <w:rsid w:val="00E817AF"/>
    <w:rsid w:val="00E964E1"/>
    <w:rsid w:val="00EB45CB"/>
    <w:rsid w:val="00EC0567"/>
    <w:rsid w:val="00EF3D8B"/>
    <w:rsid w:val="00F03362"/>
    <w:rsid w:val="00F3633F"/>
    <w:rsid w:val="00F369DC"/>
    <w:rsid w:val="00F74EBC"/>
    <w:rsid w:val="00F81010"/>
    <w:rsid w:val="00F842AE"/>
    <w:rsid w:val="00FA5C13"/>
    <w:rsid w:val="00FB19D5"/>
    <w:rsid w:val="00FB4A00"/>
    <w:rsid w:val="00FD5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E6D2"/>
  <w15:docId w15:val="{353D0A34-F921-45AA-9471-4B16F106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gency FB" w:eastAsiaTheme="minorHAnsi" w:hAnsi="Agency FB"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B85677"/>
    <w:pPr>
      <w:keepNext/>
      <w:spacing w:after="0" w:line="240" w:lineRule="auto"/>
      <w:ind w:right="509"/>
      <w:jc w:val="center"/>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3D2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EC0567"/>
    <w:pPr>
      <w:ind w:left="720"/>
      <w:contextualSpacing/>
    </w:pPr>
  </w:style>
  <w:style w:type="character" w:styleId="CommentReference">
    <w:name w:val="annotation reference"/>
    <w:basedOn w:val="DefaultParagraphFont"/>
    <w:uiPriority w:val="99"/>
    <w:semiHidden/>
    <w:unhideWhenUsed/>
    <w:rsid w:val="00274EEF"/>
    <w:rPr>
      <w:sz w:val="16"/>
      <w:szCs w:val="16"/>
    </w:rPr>
  </w:style>
  <w:style w:type="paragraph" w:styleId="CommentText">
    <w:name w:val="annotation text"/>
    <w:basedOn w:val="Normal"/>
    <w:link w:val="CommentTextChar"/>
    <w:uiPriority w:val="99"/>
    <w:semiHidden/>
    <w:unhideWhenUsed/>
    <w:rsid w:val="00274EEF"/>
    <w:pPr>
      <w:spacing w:line="240" w:lineRule="auto"/>
    </w:pPr>
    <w:rPr>
      <w:sz w:val="20"/>
      <w:szCs w:val="20"/>
    </w:rPr>
  </w:style>
  <w:style w:type="character" w:customStyle="1" w:styleId="CommentTextChar">
    <w:name w:val="Comment Text Char"/>
    <w:basedOn w:val="DefaultParagraphFont"/>
    <w:link w:val="CommentText"/>
    <w:uiPriority w:val="99"/>
    <w:semiHidden/>
    <w:rsid w:val="00274EEF"/>
    <w:rPr>
      <w:sz w:val="20"/>
      <w:szCs w:val="20"/>
    </w:rPr>
  </w:style>
  <w:style w:type="paragraph" w:styleId="CommentSubject">
    <w:name w:val="annotation subject"/>
    <w:basedOn w:val="CommentText"/>
    <w:next w:val="CommentText"/>
    <w:link w:val="CommentSubjectChar"/>
    <w:uiPriority w:val="99"/>
    <w:semiHidden/>
    <w:unhideWhenUsed/>
    <w:rsid w:val="00274EEF"/>
    <w:rPr>
      <w:b/>
      <w:bCs/>
    </w:rPr>
  </w:style>
  <w:style w:type="character" w:customStyle="1" w:styleId="CommentSubjectChar">
    <w:name w:val="Comment Subject Char"/>
    <w:basedOn w:val="CommentTextChar"/>
    <w:link w:val="CommentSubject"/>
    <w:uiPriority w:val="99"/>
    <w:semiHidden/>
    <w:rsid w:val="00274EEF"/>
    <w:rPr>
      <w:b/>
      <w:bCs/>
      <w:sz w:val="20"/>
      <w:szCs w:val="20"/>
    </w:rPr>
  </w:style>
  <w:style w:type="paragraph" w:styleId="BalloonText">
    <w:name w:val="Balloon Text"/>
    <w:basedOn w:val="Normal"/>
    <w:link w:val="BalloonTextChar"/>
    <w:uiPriority w:val="99"/>
    <w:semiHidden/>
    <w:unhideWhenUsed/>
    <w:rsid w:val="00274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EEF"/>
    <w:rPr>
      <w:rFonts w:ascii="Segoe UI" w:hAnsi="Segoe UI" w:cs="Segoe UI"/>
      <w:sz w:val="18"/>
      <w:szCs w:val="18"/>
    </w:rPr>
  </w:style>
  <w:style w:type="table" w:customStyle="1" w:styleId="TableGrid4">
    <w:name w:val="Table Grid4"/>
    <w:basedOn w:val="TableNormal"/>
    <w:next w:val="TableGrid"/>
    <w:uiPriority w:val="59"/>
    <w:rsid w:val="00921A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21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15DD"/>
    <w:pPr>
      <w:spacing w:after="0" w:line="240" w:lineRule="auto"/>
    </w:pPr>
    <w:rPr>
      <w:rFonts w:ascii="Times New Roman" w:eastAsia="Calibri" w:hAnsi="Times New Roman" w:cs="Times New Roman"/>
      <w:sz w:val="24"/>
      <w:szCs w:val="24"/>
      <w:lang w:eastAsia="en-GB"/>
    </w:rPr>
  </w:style>
  <w:style w:type="character" w:customStyle="1" w:styleId="Heading2Char">
    <w:name w:val="Heading 2 Char"/>
    <w:basedOn w:val="DefaultParagraphFont"/>
    <w:link w:val="Heading2"/>
    <w:uiPriority w:val="99"/>
    <w:rsid w:val="00B85677"/>
    <w:rPr>
      <w:rFonts w:ascii="Times New Roman" w:eastAsia="Times New Roman" w:hAnsi="Times New Roman" w:cs="Times New Roman"/>
      <w:b/>
      <w:bCs/>
      <w:sz w:val="36"/>
      <w:szCs w:val="36"/>
      <w:lang w:eastAsia="en-GB"/>
    </w:rPr>
  </w:style>
  <w:style w:type="paragraph" w:styleId="Title">
    <w:name w:val="Title"/>
    <w:basedOn w:val="Normal"/>
    <w:link w:val="TitleChar"/>
    <w:uiPriority w:val="99"/>
    <w:qFormat/>
    <w:rsid w:val="00593075"/>
    <w:pPr>
      <w:spacing w:after="0" w:line="240" w:lineRule="auto"/>
      <w:jc w:val="center"/>
    </w:pPr>
    <w:rPr>
      <w:rFonts w:ascii="Times New Roman" w:eastAsia="Times New Roman" w:hAnsi="Times New Roman" w:cs="Times New Roman"/>
      <w:b/>
      <w:bCs/>
      <w:sz w:val="32"/>
      <w:szCs w:val="32"/>
      <w:lang w:eastAsia="en-GB"/>
    </w:rPr>
  </w:style>
  <w:style w:type="character" w:customStyle="1" w:styleId="TitleChar">
    <w:name w:val="Title Char"/>
    <w:basedOn w:val="DefaultParagraphFont"/>
    <w:link w:val="Title"/>
    <w:uiPriority w:val="99"/>
    <w:rsid w:val="00593075"/>
    <w:rPr>
      <w:rFonts w:ascii="Times New Roman" w:eastAsia="Times New Roman" w:hAnsi="Times New Roman" w:cs="Times New Roman"/>
      <w:b/>
      <w:bCs/>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277466">
      <w:bodyDiv w:val="1"/>
      <w:marLeft w:val="0"/>
      <w:marRight w:val="0"/>
      <w:marTop w:val="0"/>
      <w:marBottom w:val="0"/>
      <w:divBdr>
        <w:top w:val="none" w:sz="0" w:space="0" w:color="auto"/>
        <w:left w:val="none" w:sz="0" w:space="0" w:color="auto"/>
        <w:bottom w:val="none" w:sz="0" w:space="0" w:color="auto"/>
        <w:right w:val="none" w:sz="0" w:space="0" w:color="auto"/>
      </w:divBdr>
    </w:div>
    <w:div w:id="17977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6FBEEBD4E4C748A099EDA7F094FA16" ma:contentTypeVersion="15" ma:contentTypeDescription="Create a new document." ma:contentTypeScope="" ma:versionID="26e94016d2d3aaf20daa454dd1fe0033">
  <xsd:schema xmlns:xsd="http://www.w3.org/2001/XMLSchema" xmlns:xs="http://www.w3.org/2001/XMLSchema" xmlns:p="http://schemas.microsoft.com/office/2006/metadata/properties" xmlns:ns2="697c5ddf-3bd7-4428-978c-c3cbe6e5f29d" xmlns:ns3="4772050b-3207-4d99-8133-cb2bd0e51da9" targetNamespace="http://schemas.microsoft.com/office/2006/metadata/properties" ma:root="true" ma:fieldsID="7c82e1be0ec509c2b2ba8149f1587315" ns2:_="" ns3:_="">
    <xsd:import namespace="697c5ddf-3bd7-4428-978c-c3cbe6e5f29d"/>
    <xsd:import namespace="4772050b-3207-4d99-8133-cb2bd0e51d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c5ddf-3bd7-4428-978c-c3cbe6e5f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1ef671-2a08-4cc6-beaa-753a7ef6982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2050b-3207-4d99-8133-cb2bd0e51da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09ea3c7-974d-4a92-8080-69d2beb00355}" ma:internalName="TaxCatchAll" ma:showField="CatchAllData" ma:web="4772050b-3207-4d99-8133-cb2bd0e51d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772050b-3207-4d99-8133-cb2bd0e51da9" xsi:nil="true"/>
    <lcf76f155ced4ddcb4097134ff3c332f xmlns="697c5ddf-3bd7-4428-978c-c3cbe6e5f2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E73BE0-37D8-4CB5-96C4-FB0F338DF49A}">
  <ds:schemaRefs>
    <ds:schemaRef ds:uri="http://schemas.openxmlformats.org/officeDocument/2006/bibliography"/>
  </ds:schemaRefs>
</ds:datastoreItem>
</file>

<file path=customXml/itemProps2.xml><?xml version="1.0" encoding="utf-8"?>
<ds:datastoreItem xmlns:ds="http://schemas.openxmlformats.org/officeDocument/2006/customXml" ds:itemID="{861F759F-9D31-42F7-8C57-F5C3A33C1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c5ddf-3bd7-4428-978c-c3cbe6e5f29d"/>
    <ds:schemaRef ds:uri="4772050b-3207-4d99-8133-cb2bd0e51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F1AD16-1F17-4A07-960E-094439099019}">
  <ds:schemaRefs>
    <ds:schemaRef ds:uri="http://schemas.microsoft.com/sharepoint/v3/contenttype/forms"/>
  </ds:schemaRefs>
</ds:datastoreItem>
</file>

<file path=customXml/itemProps4.xml><?xml version="1.0" encoding="utf-8"?>
<ds:datastoreItem xmlns:ds="http://schemas.openxmlformats.org/officeDocument/2006/customXml" ds:itemID="{775AF275-DA8D-4989-BE08-26D610AE8F4E}">
  <ds:schemaRefs>
    <ds:schemaRef ds:uri="http://schemas.microsoft.com/office/2006/metadata/properties"/>
    <ds:schemaRef ds:uri="http://schemas.microsoft.com/office/infopath/2007/PartnerControls"/>
    <ds:schemaRef ds:uri="4772050b-3207-4d99-8133-cb2bd0e51da9"/>
    <ds:schemaRef ds:uri="697c5ddf-3bd7-4428-978c-c3cbe6e5f29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Calderdale MBC</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Carter</dc:creator>
  <cp:lastModifiedBy>Georgie Grogan</cp:lastModifiedBy>
  <cp:revision>2</cp:revision>
  <cp:lastPrinted>2017-05-01T13:24:00Z</cp:lastPrinted>
  <dcterms:created xsi:type="dcterms:W3CDTF">2025-01-23T14:49:00Z</dcterms:created>
  <dcterms:modified xsi:type="dcterms:W3CDTF">2025-01-23T14:49:00Z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0x010100706FBEEBD4E4C748A099EDA7F094FA16</vt:lpwstr>
  </property>
  <property fmtid="{D5CDD505-2E9C-101B-9397-08002B2CF9AE}" pid="3" name="MediaServiceImageTags">
    <vt:lpwstr/>
  </property>
</Properties>
</file>